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0" w:rsidRDefault="00084B05" w:rsidP="00AF5A71">
      <w:pPr>
        <w:spacing w:line="25" w:lineRule="atLeast"/>
        <w:jc w:val="both"/>
        <w:rPr>
          <w:rFonts w:ascii="Times New Roman" w:hAnsi="Times New Roman" w:cs="Times New Roman"/>
          <w:sz w:val="28"/>
        </w:rPr>
      </w:pPr>
      <w:r w:rsidRPr="00084B05">
        <w:rPr>
          <w:rFonts w:ascii="Times New Roman" w:hAnsi="Times New Roman" w:cs="Times New Roman"/>
          <w:sz w:val="28"/>
        </w:rPr>
        <w:t xml:space="preserve"> </w:t>
      </w:r>
      <w:r w:rsidR="003D0AE1" w:rsidRPr="003D0AE1">
        <w:rPr>
          <w:rFonts w:ascii="Times New Roman" w:hAnsi="Times New Roman" w:cs="Times New Roman"/>
          <w:sz w:val="28"/>
        </w:rPr>
        <w:t>УДК</w:t>
      </w:r>
      <w:r w:rsidR="00A036E6">
        <w:rPr>
          <w:rFonts w:ascii="Times New Roman" w:hAnsi="Times New Roman" w:cs="Times New Roman"/>
          <w:sz w:val="28"/>
        </w:rPr>
        <w:t xml:space="preserve"> 373</w:t>
      </w:r>
    </w:p>
    <w:p w:rsidR="003D0AE1" w:rsidRDefault="003D0AE1" w:rsidP="00AF5A71">
      <w:pPr>
        <w:spacing w:line="25" w:lineRule="atLeast"/>
        <w:jc w:val="center"/>
        <w:rPr>
          <w:rFonts w:ascii="Times New Roman" w:hAnsi="Times New Roman" w:cs="Times New Roman"/>
          <w:b/>
          <w:sz w:val="28"/>
        </w:rPr>
      </w:pPr>
      <w:r w:rsidRPr="003D0AE1">
        <w:rPr>
          <w:rFonts w:ascii="Times New Roman" w:hAnsi="Times New Roman" w:cs="Times New Roman"/>
          <w:b/>
          <w:sz w:val="28"/>
        </w:rPr>
        <w:t xml:space="preserve">Использование </w:t>
      </w:r>
      <w:proofErr w:type="spellStart"/>
      <w:r w:rsidRPr="003D0AE1">
        <w:rPr>
          <w:rFonts w:ascii="Times New Roman" w:hAnsi="Times New Roman" w:cs="Times New Roman"/>
          <w:b/>
          <w:sz w:val="28"/>
        </w:rPr>
        <w:t>компетентностно</w:t>
      </w:r>
      <w:proofErr w:type="spellEnd"/>
      <w:r w:rsidRPr="003D0AE1">
        <w:rPr>
          <w:rFonts w:ascii="Times New Roman" w:hAnsi="Times New Roman" w:cs="Times New Roman"/>
          <w:b/>
          <w:sz w:val="28"/>
        </w:rPr>
        <w:t>– ориентированных заданий для формирования умения решать текстовые задачи на уроках математики у учащихся I ступ</w:t>
      </w:r>
      <w:r>
        <w:rPr>
          <w:rFonts w:ascii="Times New Roman" w:hAnsi="Times New Roman" w:cs="Times New Roman"/>
          <w:b/>
          <w:sz w:val="28"/>
        </w:rPr>
        <w:t>ени общего среднего образования</w:t>
      </w:r>
    </w:p>
    <w:p w:rsidR="009C1722" w:rsidRDefault="00447D5D" w:rsidP="00AF5A71">
      <w:pPr>
        <w:spacing w:after="0" w:line="25" w:lineRule="atLeast"/>
        <w:jc w:val="both"/>
        <w:rPr>
          <w:rFonts w:ascii="Times New Roman" w:hAnsi="Times New Roman" w:cs="Times New Roman"/>
          <w:sz w:val="28"/>
        </w:rPr>
      </w:pPr>
      <w:proofErr w:type="spellStart"/>
      <w:r w:rsidRPr="00447D5D">
        <w:rPr>
          <w:rFonts w:ascii="Times New Roman" w:hAnsi="Times New Roman" w:cs="Times New Roman"/>
          <w:sz w:val="28"/>
        </w:rPr>
        <w:t>Крытыш</w:t>
      </w:r>
      <w:proofErr w:type="spellEnd"/>
      <w:r w:rsidRPr="00447D5D">
        <w:rPr>
          <w:rFonts w:ascii="Times New Roman" w:hAnsi="Times New Roman" w:cs="Times New Roman"/>
          <w:sz w:val="28"/>
        </w:rPr>
        <w:t xml:space="preserve"> Н. И., учитель начальных классов, высшей категории,</w:t>
      </w:r>
    </w:p>
    <w:p w:rsidR="00447D5D" w:rsidRDefault="00447D5D" w:rsidP="00AF5A71">
      <w:pPr>
        <w:spacing w:after="0" w:line="25" w:lineRule="atLeast"/>
        <w:jc w:val="both"/>
        <w:rPr>
          <w:rFonts w:ascii="Times New Roman" w:hAnsi="Times New Roman" w:cs="Times New Roman"/>
          <w:sz w:val="28"/>
        </w:rPr>
      </w:pPr>
      <w:r w:rsidRPr="00447D5D">
        <w:rPr>
          <w:rFonts w:ascii="Times New Roman" w:hAnsi="Times New Roman" w:cs="Times New Roman"/>
          <w:sz w:val="28"/>
        </w:rPr>
        <w:t xml:space="preserve"> ГУО «Гимназия </w:t>
      </w:r>
      <w:r w:rsidR="00AF5A71">
        <w:rPr>
          <w:rFonts w:ascii="Times New Roman" w:hAnsi="Times New Roman" w:cs="Times New Roman"/>
          <w:sz w:val="28"/>
        </w:rPr>
        <w:t>им. Я. Купалы</w:t>
      </w:r>
      <w:r w:rsidRPr="00447D5D">
        <w:rPr>
          <w:rFonts w:ascii="Times New Roman" w:hAnsi="Times New Roman" w:cs="Times New Roman"/>
          <w:sz w:val="28"/>
        </w:rPr>
        <w:t>» (Беларусь, г. Мозырь)</w:t>
      </w:r>
    </w:p>
    <w:p w:rsidR="009C1722" w:rsidRDefault="009C1722"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 xml:space="preserve">Аннотация. В статье рассматривается актуальность и значимость формирования умения решать текстовые задачи на уроках математики у учащихся I ступени общего среднего образования посредством использования </w:t>
      </w:r>
      <w:proofErr w:type="spellStart"/>
      <w:r>
        <w:rPr>
          <w:rFonts w:ascii="Times New Roman" w:hAnsi="Times New Roman" w:cs="Times New Roman"/>
          <w:sz w:val="28"/>
        </w:rPr>
        <w:t>компетентностно</w:t>
      </w:r>
      <w:proofErr w:type="spellEnd"/>
      <w:r>
        <w:rPr>
          <w:rFonts w:ascii="Times New Roman" w:hAnsi="Times New Roman" w:cs="Times New Roman"/>
          <w:sz w:val="28"/>
        </w:rPr>
        <w:t xml:space="preserve"> – ориентированных заданий. Акцентировано внимание на то, как можно использовать одну и туже информацию для разработки различных заданий в зависимости от поставленной задачи.  </w:t>
      </w:r>
    </w:p>
    <w:p w:rsidR="00447D5D" w:rsidRDefault="009C1722" w:rsidP="00AF5A71">
      <w:pPr>
        <w:spacing w:after="0" w:line="25" w:lineRule="atLeast"/>
        <w:ind w:firstLine="708"/>
        <w:jc w:val="both"/>
        <w:rPr>
          <w:rFonts w:ascii="Times New Roman" w:hAnsi="Times New Roman" w:cs="Times New Roman"/>
          <w:sz w:val="28"/>
          <w:lang w:val="en-US"/>
        </w:rPr>
      </w:pPr>
      <w:r w:rsidRPr="009C1722">
        <w:rPr>
          <w:rFonts w:ascii="Times New Roman" w:hAnsi="Times New Roman" w:cs="Times New Roman"/>
          <w:sz w:val="28"/>
          <w:lang w:val="en-US"/>
        </w:rPr>
        <w:t>Annotation.</w:t>
      </w:r>
      <w:r w:rsidRPr="009C1722">
        <w:rPr>
          <w:lang w:val="en-US"/>
        </w:rPr>
        <w:t xml:space="preserve"> </w:t>
      </w:r>
      <w:r w:rsidRPr="009C1722">
        <w:rPr>
          <w:rFonts w:ascii="Times New Roman" w:hAnsi="Times New Roman" w:cs="Times New Roman"/>
          <w:sz w:val="28"/>
          <w:lang w:val="en-US"/>
        </w:rPr>
        <w:t>The article examines the relevance and importance of the formation of the ability to solve word problems in mathematics lessons among students of the first stage of general secondary education through the use of competence-oriented tasks. Attention is focused on how one and the same information can be used to develop various tasks, depending on the task at hand.</w:t>
      </w:r>
    </w:p>
    <w:p w:rsidR="009C1722" w:rsidRPr="009C1722" w:rsidRDefault="009C1722" w:rsidP="00AF5A71">
      <w:pPr>
        <w:spacing w:after="0" w:line="25" w:lineRule="atLeast"/>
        <w:ind w:firstLine="708"/>
        <w:jc w:val="both"/>
        <w:rPr>
          <w:rFonts w:ascii="Times New Roman" w:hAnsi="Times New Roman" w:cs="Times New Roman"/>
          <w:sz w:val="28"/>
        </w:rPr>
      </w:pPr>
      <w:r w:rsidRPr="009C1722">
        <w:rPr>
          <w:rFonts w:ascii="Times New Roman" w:hAnsi="Times New Roman" w:cs="Times New Roman"/>
          <w:sz w:val="28"/>
        </w:rPr>
        <w:t xml:space="preserve">Ключевые слова: </w:t>
      </w:r>
      <w:r>
        <w:rPr>
          <w:rFonts w:ascii="Times New Roman" w:hAnsi="Times New Roman" w:cs="Times New Roman"/>
          <w:sz w:val="28"/>
        </w:rPr>
        <w:t>формирование умения, текстовые задачи, учащиеся I ступени</w:t>
      </w:r>
      <w:r w:rsidRPr="009C1722">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компетентносто</w:t>
      </w:r>
      <w:proofErr w:type="spellEnd"/>
      <w:r>
        <w:rPr>
          <w:rFonts w:ascii="Times New Roman" w:hAnsi="Times New Roman" w:cs="Times New Roman"/>
          <w:sz w:val="28"/>
        </w:rPr>
        <w:t xml:space="preserve"> – ориентированные задания, решение задачи</w:t>
      </w:r>
      <w:r w:rsidRPr="009C1722">
        <w:rPr>
          <w:rFonts w:ascii="Times New Roman" w:hAnsi="Times New Roman" w:cs="Times New Roman"/>
          <w:sz w:val="28"/>
        </w:rPr>
        <w:t>.</w:t>
      </w:r>
    </w:p>
    <w:p w:rsidR="003D0AE1" w:rsidRPr="003D0AE1" w:rsidRDefault="003D0AE1"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К</w:t>
      </w:r>
      <w:r w:rsidRPr="003D0AE1">
        <w:rPr>
          <w:rFonts w:ascii="Times New Roman" w:hAnsi="Times New Roman" w:cs="Times New Roman"/>
          <w:sz w:val="28"/>
        </w:rPr>
        <w:t>аждый день</w:t>
      </w:r>
      <w:r>
        <w:rPr>
          <w:rFonts w:ascii="Times New Roman" w:hAnsi="Times New Roman" w:cs="Times New Roman"/>
          <w:sz w:val="28"/>
        </w:rPr>
        <w:t xml:space="preserve"> мы</w:t>
      </w:r>
      <w:r w:rsidRPr="003D0AE1">
        <w:rPr>
          <w:rFonts w:ascii="Times New Roman" w:hAnsi="Times New Roman" w:cs="Times New Roman"/>
          <w:sz w:val="28"/>
        </w:rPr>
        <w:t xml:space="preserve"> решаем задачи, которые перед нами ставят жизненные ситуации. </w:t>
      </w:r>
      <w:r>
        <w:rPr>
          <w:rFonts w:ascii="Times New Roman" w:hAnsi="Times New Roman" w:cs="Times New Roman"/>
          <w:sz w:val="28"/>
        </w:rPr>
        <w:t>Э</w:t>
      </w:r>
      <w:r w:rsidRPr="003D0AE1">
        <w:rPr>
          <w:rFonts w:ascii="Times New Roman" w:hAnsi="Times New Roman" w:cs="Times New Roman"/>
          <w:sz w:val="28"/>
        </w:rPr>
        <w:t xml:space="preserve">то и распределение бюджета семьи, </w:t>
      </w:r>
      <w:r>
        <w:rPr>
          <w:rFonts w:ascii="Times New Roman" w:hAnsi="Times New Roman" w:cs="Times New Roman"/>
          <w:sz w:val="28"/>
        </w:rPr>
        <w:t>и</w:t>
      </w:r>
      <w:r w:rsidRPr="003D0AE1">
        <w:rPr>
          <w:rFonts w:ascii="Times New Roman" w:hAnsi="Times New Roman" w:cs="Times New Roman"/>
          <w:sz w:val="28"/>
        </w:rPr>
        <w:t xml:space="preserve"> заготовки на зиму,</w:t>
      </w:r>
      <w:r>
        <w:rPr>
          <w:rFonts w:ascii="Times New Roman" w:hAnsi="Times New Roman" w:cs="Times New Roman"/>
          <w:sz w:val="28"/>
        </w:rPr>
        <w:t xml:space="preserve"> и</w:t>
      </w:r>
      <w:r w:rsidRPr="003D0AE1">
        <w:rPr>
          <w:rFonts w:ascii="Times New Roman" w:hAnsi="Times New Roman" w:cs="Times New Roman"/>
          <w:sz w:val="28"/>
        </w:rPr>
        <w:t xml:space="preserve"> ремонт, </w:t>
      </w:r>
      <w:r>
        <w:rPr>
          <w:rFonts w:ascii="Times New Roman" w:hAnsi="Times New Roman" w:cs="Times New Roman"/>
          <w:sz w:val="28"/>
        </w:rPr>
        <w:t xml:space="preserve">с </w:t>
      </w:r>
      <w:r w:rsidR="00AF5A71">
        <w:rPr>
          <w:rFonts w:ascii="Times New Roman" w:hAnsi="Times New Roman" w:cs="Times New Roman"/>
          <w:sz w:val="28"/>
        </w:rPr>
        <w:t>п</w:t>
      </w:r>
      <w:r w:rsidRPr="003D0AE1">
        <w:rPr>
          <w:rFonts w:ascii="Times New Roman" w:hAnsi="Times New Roman" w:cs="Times New Roman"/>
          <w:sz w:val="28"/>
        </w:rPr>
        <w:t>одсчёт</w:t>
      </w:r>
      <w:r>
        <w:rPr>
          <w:rFonts w:ascii="Times New Roman" w:hAnsi="Times New Roman" w:cs="Times New Roman"/>
          <w:sz w:val="28"/>
        </w:rPr>
        <w:t>ами</w:t>
      </w:r>
      <w:r w:rsidRPr="003D0AE1">
        <w:rPr>
          <w:rFonts w:ascii="Times New Roman" w:hAnsi="Times New Roman" w:cs="Times New Roman"/>
          <w:sz w:val="28"/>
        </w:rPr>
        <w:t xml:space="preserve"> сколько, в каком количестве</w:t>
      </w:r>
      <w:r>
        <w:rPr>
          <w:rFonts w:ascii="Times New Roman" w:hAnsi="Times New Roman" w:cs="Times New Roman"/>
          <w:sz w:val="28"/>
        </w:rPr>
        <w:t xml:space="preserve"> необходимо материала,</w:t>
      </w:r>
      <w:r w:rsidRPr="003D0AE1">
        <w:rPr>
          <w:rFonts w:ascii="Times New Roman" w:hAnsi="Times New Roman" w:cs="Times New Roman"/>
          <w:sz w:val="28"/>
        </w:rPr>
        <w:t xml:space="preserve"> проведение тендера, где купить дешевле. И, на мой взгляд, самое приятное – присчитывание бюджета для путешествия.</w:t>
      </w:r>
    </w:p>
    <w:p w:rsidR="003D0AE1" w:rsidRP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Для успешного решения данных проблем, у нас должна быть хорошо сформирована такая компетенция как умение решать текстовые задачи. (Компетенция – совокупность знаний, умений и навыков</w:t>
      </w:r>
      <w:proofErr w:type="gramStart"/>
      <w:r w:rsidRPr="003D0AE1">
        <w:rPr>
          <w:rFonts w:ascii="Times New Roman" w:hAnsi="Times New Roman" w:cs="Times New Roman"/>
          <w:sz w:val="28"/>
        </w:rPr>
        <w:t>)</w:t>
      </w:r>
      <w:r w:rsidR="00AF5A71" w:rsidRPr="00AF5A71">
        <w:t xml:space="preserve"> </w:t>
      </w:r>
      <w:r w:rsidR="00AF5A71">
        <w:rPr>
          <w:rFonts w:ascii="Times New Roman" w:hAnsi="Times New Roman" w:cs="Times New Roman"/>
          <w:sz w:val="28"/>
        </w:rPr>
        <w:t>.</w:t>
      </w:r>
      <w:proofErr w:type="gramEnd"/>
      <w:r w:rsidR="00AF5A71" w:rsidRPr="00AF5A71">
        <w:rPr>
          <w:rFonts w:ascii="Times New Roman" w:hAnsi="Times New Roman" w:cs="Times New Roman"/>
          <w:sz w:val="28"/>
        </w:rPr>
        <w:t xml:space="preserve"> [</w:t>
      </w:r>
      <w:r w:rsidR="00382AB3">
        <w:rPr>
          <w:rFonts w:ascii="Times New Roman" w:hAnsi="Times New Roman" w:cs="Times New Roman"/>
          <w:sz w:val="28"/>
        </w:rPr>
        <w:t>1, С. 7</w:t>
      </w:r>
      <w:r w:rsidR="00AF5A71" w:rsidRPr="00AF5A71">
        <w:rPr>
          <w:rFonts w:ascii="Times New Roman" w:hAnsi="Times New Roman" w:cs="Times New Roman"/>
          <w:sz w:val="28"/>
        </w:rPr>
        <w:t>]</w:t>
      </w:r>
    </w:p>
    <w:p w:rsidR="003D0AE1" w:rsidRPr="00F5722A" w:rsidRDefault="003D0AE1" w:rsidP="00AF5A71">
      <w:pPr>
        <w:spacing w:after="0" w:line="25" w:lineRule="atLeast"/>
        <w:jc w:val="both"/>
        <w:rPr>
          <w:rFonts w:ascii="Times New Roman" w:hAnsi="Times New Roman" w:cs="Times New Roman"/>
          <w:color w:val="FF0000"/>
          <w:sz w:val="28"/>
        </w:rPr>
      </w:pPr>
      <w:r w:rsidRPr="003D0AE1">
        <w:rPr>
          <w:rFonts w:ascii="Times New Roman" w:hAnsi="Times New Roman" w:cs="Times New Roman"/>
          <w:sz w:val="28"/>
        </w:rPr>
        <w:tab/>
        <w:t xml:space="preserve">Владея ЗУН, мы применяем их для решения возникшей проблемы. То есть проявляем свою компетентность. (Компетентность – результат обучения, готовность к действию, квалификационная характеристика, эффективное взаимодействие) </w:t>
      </w:r>
      <w:r w:rsidRPr="00382AB3">
        <w:rPr>
          <w:rFonts w:ascii="Times New Roman" w:hAnsi="Times New Roman" w:cs="Times New Roman"/>
          <w:sz w:val="28"/>
        </w:rPr>
        <w:t>[</w:t>
      </w:r>
      <w:r w:rsidR="00382AB3">
        <w:rPr>
          <w:rFonts w:ascii="Times New Roman" w:hAnsi="Times New Roman" w:cs="Times New Roman"/>
          <w:sz w:val="28"/>
        </w:rPr>
        <w:t>1, С. 8</w:t>
      </w:r>
      <w:r w:rsidRPr="00382AB3">
        <w:rPr>
          <w:rFonts w:ascii="Times New Roman" w:hAnsi="Times New Roman" w:cs="Times New Roman"/>
          <w:sz w:val="28"/>
        </w:rPr>
        <w:t>]</w:t>
      </w:r>
    </w:p>
    <w:p w:rsidR="00263C56" w:rsidRPr="00263C56" w:rsidRDefault="00263C56" w:rsidP="00AF5A71">
      <w:pPr>
        <w:spacing w:after="0" w:line="25" w:lineRule="atLeast"/>
        <w:jc w:val="both"/>
        <w:rPr>
          <w:rFonts w:ascii="Times New Roman" w:hAnsi="Times New Roman" w:cs="Times New Roman"/>
          <w:sz w:val="28"/>
        </w:rPr>
      </w:pPr>
      <w:r>
        <w:rPr>
          <w:rFonts w:ascii="Times New Roman" w:hAnsi="Times New Roman" w:cs="Times New Roman"/>
          <w:sz w:val="28"/>
        </w:rPr>
        <w:tab/>
      </w:r>
      <w:r w:rsidRPr="00263C56">
        <w:rPr>
          <w:rFonts w:ascii="Times New Roman" w:hAnsi="Times New Roman" w:cs="Times New Roman"/>
          <w:sz w:val="28"/>
        </w:rPr>
        <w:t xml:space="preserve">Среди учащихся I класса (второе полугодие) посредством разработанных критериев </w:t>
      </w:r>
      <w:r w:rsidR="00382AB3">
        <w:rPr>
          <w:rFonts w:ascii="Times New Roman" w:hAnsi="Times New Roman" w:cs="Times New Roman"/>
          <w:sz w:val="28"/>
        </w:rPr>
        <w:t xml:space="preserve">психологом гимназии </w:t>
      </w:r>
      <w:r w:rsidRPr="00263C56">
        <w:rPr>
          <w:rFonts w:ascii="Times New Roman" w:hAnsi="Times New Roman" w:cs="Times New Roman"/>
          <w:sz w:val="28"/>
        </w:rPr>
        <w:t xml:space="preserve">было выявлено, что: </w:t>
      </w:r>
      <w:r>
        <w:rPr>
          <w:rFonts w:ascii="Times New Roman" w:hAnsi="Times New Roman" w:cs="Times New Roman"/>
          <w:sz w:val="28"/>
        </w:rPr>
        <w:t xml:space="preserve">умение выделять главное развито у </w:t>
      </w:r>
      <w:r w:rsidRPr="00263C56">
        <w:rPr>
          <w:rFonts w:ascii="Times New Roman" w:hAnsi="Times New Roman" w:cs="Times New Roman"/>
          <w:sz w:val="28"/>
        </w:rPr>
        <w:t>33%</w:t>
      </w:r>
      <w:r>
        <w:rPr>
          <w:rFonts w:ascii="Times New Roman" w:hAnsi="Times New Roman" w:cs="Times New Roman"/>
          <w:sz w:val="28"/>
        </w:rPr>
        <w:t xml:space="preserve"> учащихся</w:t>
      </w:r>
      <w:r w:rsidRPr="00263C56">
        <w:rPr>
          <w:rFonts w:ascii="Times New Roman" w:hAnsi="Times New Roman" w:cs="Times New Roman"/>
          <w:sz w:val="28"/>
        </w:rPr>
        <w:t xml:space="preserve">, умение устанавливать смысловые связи - 15%, умение </w:t>
      </w:r>
      <w:r>
        <w:rPr>
          <w:rFonts w:ascii="Times New Roman" w:hAnsi="Times New Roman" w:cs="Times New Roman"/>
          <w:sz w:val="28"/>
        </w:rPr>
        <w:t>планировать и обосновывать действия</w:t>
      </w:r>
      <w:r w:rsidRPr="00263C56">
        <w:rPr>
          <w:rFonts w:ascii="Times New Roman" w:hAnsi="Times New Roman" w:cs="Times New Roman"/>
          <w:sz w:val="28"/>
        </w:rPr>
        <w:t xml:space="preserve"> - 27%, умение анализировать </w:t>
      </w:r>
      <w:r>
        <w:rPr>
          <w:rFonts w:ascii="Times New Roman" w:hAnsi="Times New Roman" w:cs="Times New Roman"/>
          <w:sz w:val="28"/>
        </w:rPr>
        <w:t>текст задачи -</w:t>
      </w:r>
      <w:r w:rsidRPr="00263C56">
        <w:rPr>
          <w:rFonts w:ascii="Times New Roman" w:hAnsi="Times New Roman" w:cs="Times New Roman"/>
          <w:sz w:val="28"/>
        </w:rPr>
        <w:t xml:space="preserve"> 20%, </w:t>
      </w:r>
      <w:r>
        <w:rPr>
          <w:rFonts w:ascii="Times New Roman" w:hAnsi="Times New Roman" w:cs="Times New Roman"/>
          <w:sz w:val="28"/>
        </w:rPr>
        <w:t xml:space="preserve">умение анализировать полученный результат – 35%, </w:t>
      </w:r>
      <w:r w:rsidRPr="00263C56">
        <w:rPr>
          <w:rFonts w:ascii="Times New Roman" w:hAnsi="Times New Roman" w:cs="Times New Roman"/>
          <w:sz w:val="28"/>
        </w:rPr>
        <w:t>уровень мотивации учебной деятельности - 45%.</w:t>
      </w:r>
      <w:r w:rsidR="002469F2">
        <w:rPr>
          <w:rFonts w:ascii="Times New Roman" w:hAnsi="Times New Roman" w:cs="Times New Roman"/>
          <w:sz w:val="28"/>
        </w:rPr>
        <w:t xml:space="preserve"> Всё перечисленное составляет умение решать текстовые задачи. </w:t>
      </w:r>
    </w:p>
    <w:p w:rsid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 xml:space="preserve">Меня заинтересовал вопрос: а как можно использовать </w:t>
      </w:r>
      <w:proofErr w:type="spellStart"/>
      <w:r w:rsidRPr="003D0AE1">
        <w:rPr>
          <w:rFonts w:ascii="Times New Roman" w:hAnsi="Times New Roman" w:cs="Times New Roman"/>
          <w:sz w:val="28"/>
        </w:rPr>
        <w:t>компетентностно</w:t>
      </w:r>
      <w:proofErr w:type="spellEnd"/>
      <w:r w:rsidRPr="003D0AE1">
        <w:rPr>
          <w:rFonts w:ascii="Times New Roman" w:hAnsi="Times New Roman" w:cs="Times New Roman"/>
          <w:sz w:val="28"/>
        </w:rPr>
        <w:t xml:space="preserve"> – ориентированные задания для формирования умения решать текстовые задачи на уроках математики у учащихся. Ведь данные </w:t>
      </w:r>
      <w:r w:rsidRPr="003D0AE1">
        <w:rPr>
          <w:rFonts w:ascii="Times New Roman" w:hAnsi="Times New Roman" w:cs="Times New Roman"/>
          <w:sz w:val="28"/>
        </w:rPr>
        <w:lastRenderedPageBreak/>
        <w:t xml:space="preserve">задачи организуют деятельность учащихся, а не требуют воспроизведения информации или отдельных действий.  </w:t>
      </w:r>
    </w:p>
    <w:p w:rsidR="003D0AE1" w:rsidRDefault="003D0AE1" w:rsidP="00AF5A71">
      <w:pPr>
        <w:spacing w:after="0" w:line="25" w:lineRule="atLeast"/>
        <w:jc w:val="both"/>
        <w:rPr>
          <w:rFonts w:ascii="Times New Roman" w:hAnsi="Times New Roman" w:cs="Times New Roman"/>
          <w:sz w:val="28"/>
        </w:rPr>
      </w:pPr>
      <w:r>
        <w:rPr>
          <w:rFonts w:ascii="Times New Roman" w:hAnsi="Times New Roman" w:cs="Times New Roman"/>
          <w:sz w:val="28"/>
        </w:rPr>
        <w:tab/>
        <w:t xml:space="preserve">Я поставила перед собой цель: формирование умения решать тестовые задачи на уроках математики посредством использования </w:t>
      </w:r>
      <w:proofErr w:type="spellStart"/>
      <w:r>
        <w:rPr>
          <w:rFonts w:ascii="Times New Roman" w:hAnsi="Times New Roman" w:cs="Times New Roman"/>
          <w:sz w:val="28"/>
        </w:rPr>
        <w:t>компетентностно</w:t>
      </w:r>
      <w:proofErr w:type="spellEnd"/>
      <w:r>
        <w:rPr>
          <w:rFonts w:ascii="Times New Roman" w:hAnsi="Times New Roman" w:cs="Times New Roman"/>
          <w:sz w:val="28"/>
        </w:rPr>
        <w:t>- -ориентированных заданий.</w:t>
      </w:r>
    </w:p>
    <w:p w:rsidR="003D0AE1" w:rsidRPr="003D0AE1" w:rsidRDefault="003D0AE1" w:rsidP="00AF5A71">
      <w:pPr>
        <w:spacing w:after="0" w:line="25" w:lineRule="atLeast"/>
        <w:ind w:firstLine="708"/>
        <w:jc w:val="both"/>
        <w:rPr>
          <w:rFonts w:ascii="Times New Roman" w:hAnsi="Times New Roman" w:cs="Times New Roman"/>
          <w:sz w:val="28"/>
        </w:rPr>
      </w:pPr>
      <w:r w:rsidRPr="003D0AE1">
        <w:rPr>
          <w:rFonts w:ascii="Times New Roman" w:hAnsi="Times New Roman" w:cs="Times New Roman"/>
          <w:sz w:val="28"/>
        </w:rPr>
        <w:t>Для достижения цели мною были определены следующие задачи:</w:t>
      </w:r>
    </w:p>
    <w:p w:rsidR="003D0AE1" w:rsidRP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 xml:space="preserve">выявить уровень развития </w:t>
      </w:r>
      <w:r w:rsidR="002469F2">
        <w:rPr>
          <w:rFonts w:ascii="Times New Roman" w:hAnsi="Times New Roman" w:cs="Times New Roman"/>
          <w:sz w:val="28"/>
        </w:rPr>
        <w:t>умения решать текстовые задачи</w:t>
      </w:r>
      <w:r w:rsidRPr="003D0AE1">
        <w:rPr>
          <w:rFonts w:ascii="Times New Roman" w:hAnsi="Times New Roman" w:cs="Times New Roman"/>
          <w:sz w:val="28"/>
        </w:rPr>
        <w:t xml:space="preserve"> у учащихся с помощью выполнения ими </w:t>
      </w:r>
      <w:proofErr w:type="spellStart"/>
      <w:r w:rsidR="00AE4B2A" w:rsidRPr="00AE4B2A">
        <w:rPr>
          <w:rFonts w:ascii="Times New Roman" w:hAnsi="Times New Roman" w:cs="Times New Roman"/>
          <w:sz w:val="28"/>
        </w:rPr>
        <w:t>компетентностно</w:t>
      </w:r>
      <w:proofErr w:type="spellEnd"/>
      <w:r w:rsidR="00AE4B2A" w:rsidRPr="00AE4B2A">
        <w:rPr>
          <w:rFonts w:ascii="Times New Roman" w:hAnsi="Times New Roman" w:cs="Times New Roman"/>
          <w:sz w:val="28"/>
        </w:rPr>
        <w:t xml:space="preserve"> – ориентированны</w:t>
      </w:r>
      <w:r w:rsidR="00AE4B2A">
        <w:rPr>
          <w:rFonts w:ascii="Times New Roman" w:hAnsi="Times New Roman" w:cs="Times New Roman"/>
          <w:sz w:val="28"/>
        </w:rPr>
        <w:t>х</w:t>
      </w:r>
      <w:r w:rsidRPr="00AE4B2A">
        <w:rPr>
          <w:rFonts w:ascii="Times New Roman" w:hAnsi="Times New Roman" w:cs="Times New Roman"/>
          <w:sz w:val="28"/>
        </w:rPr>
        <w:t xml:space="preserve"> </w:t>
      </w:r>
      <w:r w:rsidRPr="003D0AE1">
        <w:rPr>
          <w:rFonts w:ascii="Times New Roman" w:hAnsi="Times New Roman" w:cs="Times New Roman"/>
          <w:sz w:val="28"/>
        </w:rPr>
        <w:t>заданий;</w:t>
      </w:r>
    </w:p>
    <w:p w:rsidR="003D0AE1" w:rsidRP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 xml:space="preserve">разработать </w:t>
      </w:r>
      <w:proofErr w:type="spellStart"/>
      <w:r w:rsidR="00AE4B2A" w:rsidRPr="00AE4B2A">
        <w:rPr>
          <w:rFonts w:ascii="Times New Roman" w:hAnsi="Times New Roman" w:cs="Times New Roman"/>
          <w:sz w:val="28"/>
        </w:rPr>
        <w:t>компетентностно</w:t>
      </w:r>
      <w:proofErr w:type="spellEnd"/>
      <w:r w:rsidR="00AE4B2A" w:rsidRPr="00AE4B2A">
        <w:rPr>
          <w:rFonts w:ascii="Times New Roman" w:hAnsi="Times New Roman" w:cs="Times New Roman"/>
          <w:sz w:val="28"/>
        </w:rPr>
        <w:t xml:space="preserve"> – ориентированные</w:t>
      </w:r>
      <w:r w:rsidRPr="00AE4B2A">
        <w:rPr>
          <w:rFonts w:ascii="Times New Roman" w:hAnsi="Times New Roman" w:cs="Times New Roman"/>
          <w:sz w:val="28"/>
        </w:rPr>
        <w:t xml:space="preserve"> </w:t>
      </w:r>
      <w:r w:rsidRPr="003D0AE1">
        <w:rPr>
          <w:rFonts w:ascii="Times New Roman" w:hAnsi="Times New Roman" w:cs="Times New Roman"/>
          <w:sz w:val="28"/>
        </w:rPr>
        <w:t xml:space="preserve">задания в соответствии с учебной программой по </w:t>
      </w:r>
      <w:r w:rsidR="00AE4B2A">
        <w:rPr>
          <w:rFonts w:ascii="Times New Roman" w:hAnsi="Times New Roman" w:cs="Times New Roman"/>
          <w:sz w:val="28"/>
        </w:rPr>
        <w:t>математике</w:t>
      </w:r>
      <w:r w:rsidRPr="003D0AE1">
        <w:rPr>
          <w:rFonts w:ascii="Times New Roman" w:hAnsi="Times New Roman" w:cs="Times New Roman"/>
          <w:sz w:val="28"/>
        </w:rPr>
        <w:t xml:space="preserve"> для учащихся 1-4 классов, систематизировать их и применить на практике;</w:t>
      </w:r>
    </w:p>
    <w:p w:rsidR="003D0AE1" w:rsidRP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 xml:space="preserve">обосновать результативность и эффективность использования </w:t>
      </w:r>
      <w:proofErr w:type="spellStart"/>
      <w:r w:rsidR="00AE4B2A" w:rsidRPr="003D0AE1">
        <w:rPr>
          <w:rFonts w:ascii="Times New Roman" w:hAnsi="Times New Roman" w:cs="Times New Roman"/>
          <w:sz w:val="28"/>
        </w:rPr>
        <w:t>компетентностно</w:t>
      </w:r>
      <w:proofErr w:type="spellEnd"/>
      <w:r w:rsidR="00AE4B2A" w:rsidRPr="003D0AE1">
        <w:rPr>
          <w:rFonts w:ascii="Times New Roman" w:hAnsi="Times New Roman" w:cs="Times New Roman"/>
          <w:sz w:val="28"/>
        </w:rPr>
        <w:t xml:space="preserve"> – ориентированны</w:t>
      </w:r>
      <w:r w:rsidR="00AE4B2A">
        <w:rPr>
          <w:rFonts w:ascii="Times New Roman" w:hAnsi="Times New Roman" w:cs="Times New Roman"/>
          <w:sz w:val="28"/>
        </w:rPr>
        <w:t>х</w:t>
      </w:r>
      <w:r w:rsidRPr="003D0AE1">
        <w:rPr>
          <w:rFonts w:ascii="Times New Roman" w:hAnsi="Times New Roman" w:cs="Times New Roman"/>
          <w:sz w:val="28"/>
        </w:rPr>
        <w:t xml:space="preserve"> заданий на уроках </w:t>
      </w:r>
      <w:r w:rsidR="00AE4B2A">
        <w:rPr>
          <w:rFonts w:ascii="Times New Roman" w:hAnsi="Times New Roman" w:cs="Times New Roman"/>
          <w:sz w:val="28"/>
        </w:rPr>
        <w:t>математики</w:t>
      </w:r>
      <w:r w:rsidRPr="003D0AE1">
        <w:rPr>
          <w:rFonts w:ascii="Times New Roman" w:hAnsi="Times New Roman" w:cs="Times New Roman"/>
          <w:sz w:val="28"/>
        </w:rPr>
        <w:t xml:space="preserve">, способствующих </w:t>
      </w:r>
      <w:r w:rsidR="00AE4B2A">
        <w:rPr>
          <w:rFonts w:ascii="Times New Roman" w:hAnsi="Times New Roman" w:cs="Times New Roman"/>
          <w:sz w:val="28"/>
        </w:rPr>
        <w:t>формированию умения решать текстовые задачи на уроках математики</w:t>
      </w:r>
      <w:r w:rsidRPr="003D0AE1">
        <w:rPr>
          <w:rFonts w:ascii="Times New Roman" w:hAnsi="Times New Roman" w:cs="Times New Roman"/>
          <w:sz w:val="28"/>
        </w:rPr>
        <w:t xml:space="preserve"> учащихся.</w:t>
      </w:r>
    </w:p>
    <w:p w:rsidR="003D0AE1" w:rsidRPr="003D0AE1" w:rsidRDefault="003D0AE1" w:rsidP="00AF5A71">
      <w:pPr>
        <w:spacing w:after="0" w:line="25" w:lineRule="atLeast"/>
        <w:ind w:firstLine="708"/>
        <w:jc w:val="both"/>
        <w:rPr>
          <w:rFonts w:ascii="Times New Roman" w:hAnsi="Times New Roman" w:cs="Times New Roman"/>
          <w:sz w:val="28"/>
        </w:rPr>
      </w:pPr>
      <w:r w:rsidRPr="003D0AE1">
        <w:rPr>
          <w:rFonts w:ascii="Times New Roman" w:hAnsi="Times New Roman" w:cs="Times New Roman"/>
          <w:sz w:val="28"/>
        </w:rPr>
        <w:t xml:space="preserve">Ведущая идея заключается в том, что разработанные занимательные задания будут способствовать </w:t>
      </w:r>
      <w:r w:rsidR="00AE4B2A">
        <w:rPr>
          <w:rFonts w:ascii="Times New Roman" w:hAnsi="Times New Roman" w:cs="Times New Roman"/>
          <w:sz w:val="28"/>
        </w:rPr>
        <w:t>формированию у учащихся</w:t>
      </w:r>
      <w:r w:rsidR="009E5D59">
        <w:rPr>
          <w:rFonts w:ascii="Times New Roman" w:hAnsi="Times New Roman" w:cs="Times New Roman"/>
          <w:sz w:val="28"/>
        </w:rPr>
        <w:t xml:space="preserve"> умение выделять главное</w:t>
      </w:r>
      <w:r w:rsidR="009E5D59" w:rsidRPr="00263C56">
        <w:rPr>
          <w:rFonts w:ascii="Times New Roman" w:hAnsi="Times New Roman" w:cs="Times New Roman"/>
          <w:sz w:val="28"/>
        </w:rPr>
        <w:t>, устанавливать смысловые связи</w:t>
      </w:r>
      <w:r w:rsidR="009E5D59">
        <w:rPr>
          <w:rFonts w:ascii="Times New Roman" w:hAnsi="Times New Roman" w:cs="Times New Roman"/>
          <w:sz w:val="28"/>
        </w:rPr>
        <w:t>,</w:t>
      </w:r>
      <w:r w:rsidR="009E5D59" w:rsidRPr="00263C56">
        <w:rPr>
          <w:rFonts w:ascii="Times New Roman" w:hAnsi="Times New Roman" w:cs="Times New Roman"/>
          <w:sz w:val="28"/>
        </w:rPr>
        <w:t xml:space="preserve"> </w:t>
      </w:r>
      <w:r w:rsidR="009E5D59">
        <w:rPr>
          <w:rFonts w:ascii="Times New Roman" w:hAnsi="Times New Roman" w:cs="Times New Roman"/>
          <w:sz w:val="28"/>
        </w:rPr>
        <w:t>планировать и обосновывать действия,</w:t>
      </w:r>
      <w:r w:rsidR="009E5D59" w:rsidRPr="00263C56">
        <w:rPr>
          <w:rFonts w:ascii="Times New Roman" w:hAnsi="Times New Roman" w:cs="Times New Roman"/>
          <w:sz w:val="28"/>
        </w:rPr>
        <w:t xml:space="preserve"> анализировать </w:t>
      </w:r>
      <w:r w:rsidR="009E5D59">
        <w:rPr>
          <w:rFonts w:ascii="Times New Roman" w:hAnsi="Times New Roman" w:cs="Times New Roman"/>
          <w:sz w:val="28"/>
        </w:rPr>
        <w:t>текст задачи и полученный результат</w:t>
      </w:r>
      <w:r w:rsidRPr="003D0AE1">
        <w:rPr>
          <w:rFonts w:ascii="Times New Roman" w:hAnsi="Times New Roman" w:cs="Times New Roman"/>
          <w:sz w:val="28"/>
        </w:rPr>
        <w:t>, повышению мотивации к обучению.</w:t>
      </w:r>
    </w:p>
    <w:p w:rsidR="003D0AE1" w:rsidRDefault="003D0AE1" w:rsidP="00AF5A71">
      <w:pPr>
        <w:spacing w:after="0" w:line="25" w:lineRule="atLeast"/>
        <w:jc w:val="both"/>
        <w:rPr>
          <w:rFonts w:ascii="Times New Roman" w:hAnsi="Times New Roman" w:cs="Times New Roman"/>
          <w:sz w:val="28"/>
        </w:rPr>
      </w:pPr>
      <w:r w:rsidRPr="003D0AE1">
        <w:rPr>
          <w:rFonts w:ascii="Times New Roman" w:hAnsi="Times New Roman" w:cs="Times New Roman"/>
          <w:sz w:val="28"/>
        </w:rPr>
        <w:tab/>
        <w:t xml:space="preserve">Проблемой </w:t>
      </w:r>
      <w:r w:rsidR="009E5D59">
        <w:rPr>
          <w:rFonts w:ascii="Times New Roman" w:hAnsi="Times New Roman" w:cs="Times New Roman"/>
          <w:sz w:val="28"/>
        </w:rPr>
        <w:t>формирования умения решать текстовые задачи</w:t>
      </w:r>
      <w:r w:rsidRPr="003D0AE1">
        <w:rPr>
          <w:rFonts w:ascii="Times New Roman" w:hAnsi="Times New Roman" w:cs="Times New Roman"/>
          <w:sz w:val="28"/>
        </w:rPr>
        <w:t xml:space="preserve"> у учащихся занимались многие учёные. В своей работе я опиралась на теоретические выводы и практические результаты учёных</w:t>
      </w:r>
      <w:r w:rsidR="00A64728">
        <w:rPr>
          <w:rFonts w:ascii="Times New Roman" w:hAnsi="Times New Roman" w:cs="Times New Roman"/>
          <w:sz w:val="28"/>
        </w:rPr>
        <w:t xml:space="preserve">: М. А. </w:t>
      </w:r>
      <w:proofErr w:type="spellStart"/>
      <w:r w:rsidR="00A64728">
        <w:rPr>
          <w:rFonts w:ascii="Times New Roman" w:hAnsi="Times New Roman" w:cs="Times New Roman"/>
          <w:sz w:val="28"/>
        </w:rPr>
        <w:t>Бантова</w:t>
      </w:r>
      <w:proofErr w:type="spellEnd"/>
      <w:r w:rsidR="00A64728">
        <w:rPr>
          <w:rFonts w:ascii="Times New Roman" w:hAnsi="Times New Roman" w:cs="Times New Roman"/>
          <w:sz w:val="28"/>
        </w:rPr>
        <w:t>, Н. Б. Истомина, М. И. Моро</w:t>
      </w:r>
      <w:r w:rsidR="00F5722A">
        <w:rPr>
          <w:rFonts w:ascii="Times New Roman" w:hAnsi="Times New Roman" w:cs="Times New Roman"/>
          <w:sz w:val="28"/>
        </w:rPr>
        <w:t xml:space="preserve"> </w:t>
      </w:r>
      <w:r w:rsidR="00382AB3">
        <w:rPr>
          <w:rFonts w:ascii="Times New Roman" w:hAnsi="Times New Roman" w:cs="Times New Roman"/>
          <w:sz w:val="28"/>
        </w:rPr>
        <w:t>[2, С. 2</w:t>
      </w:r>
      <w:r w:rsidR="00F5722A" w:rsidRPr="00382AB3">
        <w:rPr>
          <w:rFonts w:ascii="Times New Roman" w:hAnsi="Times New Roman" w:cs="Times New Roman"/>
          <w:sz w:val="28"/>
        </w:rPr>
        <w:t>]</w:t>
      </w:r>
      <w:r w:rsidRPr="003D0AE1">
        <w:rPr>
          <w:rFonts w:ascii="Times New Roman" w:hAnsi="Times New Roman" w:cs="Times New Roman"/>
          <w:sz w:val="28"/>
        </w:rPr>
        <w:t>.</w:t>
      </w:r>
    </w:p>
    <w:p w:rsidR="007B4221" w:rsidRDefault="00A64728" w:rsidP="00AF5A71">
      <w:pPr>
        <w:spacing w:after="0" w:line="25" w:lineRule="atLeast"/>
        <w:ind w:firstLine="708"/>
        <w:jc w:val="both"/>
        <w:rPr>
          <w:rFonts w:ascii="Times New Roman" w:hAnsi="Times New Roman" w:cs="Times New Roman"/>
          <w:sz w:val="28"/>
        </w:rPr>
      </w:pPr>
      <w:r w:rsidRPr="00A64728">
        <w:rPr>
          <w:rFonts w:ascii="Times New Roman" w:hAnsi="Times New Roman" w:cs="Times New Roman"/>
          <w:sz w:val="28"/>
        </w:rPr>
        <w:t xml:space="preserve">Мною были разработаны занимательные задания в соответствии с учебной программой. Задания разрабатывались разного уровня сложности, каждое нацелено на </w:t>
      </w:r>
      <w:r>
        <w:rPr>
          <w:rFonts w:ascii="Times New Roman" w:hAnsi="Times New Roman" w:cs="Times New Roman"/>
          <w:sz w:val="28"/>
        </w:rPr>
        <w:t xml:space="preserve">решение </w:t>
      </w:r>
      <w:r w:rsidRPr="00A64728">
        <w:rPr>
          <w:rFonts w:ascii="Times New Roman" w:hAnsi="Times New Roman" w:cs="Times New Roman"/>
          <w:sz w:val="28"/>
        </w:rPr>
        <w:t>определенн</w:t>
      </w:r>
      <w:r>
        <w:rPr>
          <w:rFonts w:ascii="Times New Roman" w:hAnsi="Times New Roman" w:cs="Times New Roman"/>
          <w:sz w:val="28"/>
        </w:rPr>
        <w:t>ой</w:t>
      </w:r>
      <w:r w:rsidRPr="00A64728">
        <w:rPr>
          <w:rFonts w:ascii="Times New Roman" w:hAnsi="Times New Roman" w:cs="Times New Roman"/>
          <w:sz w:val="28"/>
        </w:rPr>
        <w:t xml:space="preserve"> </w:t>
      </w:r>
      <w:r>
        <w:rPr>
          <w:rFonts w:ascii="Times New Roman" w:hAnsi="Times New Roman" w:cs="Times New Roman"/>
          <w:sz w:val="28"/>
        </w:rPr>
        <w:t>задачи</w:t>
      </w:r>
      <w:r w:rsidRPr="00A64728">
        <w:rPr>
          <w:rFonts w:ascii="Times New Roman" w:hAnsi="Times New Roman" w:cs="Times New Roman"/>
          <w:sz w:val="28"/>
        </w:rPr>
        <w:t xml:space="preserve"> урока.</w:t>
      </w:r>
      <w:r w:rsidR="00F5722A">
        <w:rPr>
          <w:rFonts w:ascii="Times New Roman" w:hAnsi="Times New Roman" w:cs="Times New Roman"/>
          <w:sz w:val="28"/>
        </w:rPr>
        <w:t xml:space="preserve"> Я старалась подбирать такую информацию, чтобы её можно было использовать для разработки нескольких заданий. </w:t>
      </w:r>
    </w:p>
    <w:p w:rsidR="007B4221" w:rsidRDefault="007B4221"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Например, в 1 классе учащимся предлагалась информация: «</w:t>
      </w:r>
      <w:r w:rsidR="008C5D17">
        <w:rPr>
          <w:rFonts w:ascii="Times New Roman" w:hAnsi="Times New Roman" w:cs="Times New Roman"/>
          <w:sz w:val="28"/>
        </w:rPr>
        <w:t>Учёные ведут подсчёт обитателей Беловежской пущи. Они выяснили, что в пуще обитает 11 видов земноводных, 7 видов пресмыкающихся, 24 вида рыб</w:t>
      </w:r>
      <w:r>
        <w:rPr>
          <w:rFonts w:ascii="Times New Roman" w:hAnsi="Times New Roman" w:cs="Times New Roman"/>
          <w:sz w:val="28"/>
        </w:rPr>
        <w:t>»</w:t>
      </w:r>
    </w:p>
    <w:p w:rsidR="008C5D17" w:rsidRDefault="008C5D17"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После ознакомления с информацией учащимся предлагается ответить на вопросы:</w:t>
      </w:r>
    </w:p>
    <w:p w:rsidR="008C5D17" w:rsidRDefault="008C5D17" w:rsidP="00AF5A71">
      <w:pPr>
        <w:pStyle w:val="a4"/>
        <w:numPr>
          <w:ilvl w:val="0"/>
          <w:numId w:val="1"/>
        </w:numPr>
        <w:spacing w:after="0" w:line="25" w:lineRule="atLeast"/>
        <w:ind w:left="1066" w:hanging="357"/>
        <w:jc w:val="both"/>
        <w:rPr>
          <w:rFonts w:ascii="Times New Roman" w:hAnsi="Times New Roman" w:cs="Times New Roman"/>
          <w:sz w:val="28"/>
        </w:rPr>
      </w:pPr>
      <w:r>
        <w:rPr>
          <w:rFonts w:ascii="Times New Roman" w:hAnsi="Times New Roman" w:cs="Times New Roman"/>
          <w:sz w:val="28"/>
        </w:rPr>
        <w:t>Сколько видов земноводных, пресмыкающихся и рыб, обитает в Беловежской пуще?</w:t>
      </w:r>
    </w:p>
    <w:p w:rsidR="008C5D17" w:rsidRDefault="008C5D17" w:rsidP="00AF5A71">
      <w:pPr>
        <w:pStyle w:val="a4"/>
        <w:numPr>
          <w:ilvl w:val="0"/>
          <w:numId w:val="1"/>
        </w:numPr>
        <w:spacing w:after="0" w:line="25" w:lineRule="atLeast"/>
        <w:jc w:val="both"/>
        <w:rPr>
          <w:rFonts w:ascii="Times New Roman" w:hAnsi="Times New Roman" w:cs="Times New Roman"/>
          <w:sz w:val="28"/>
        </w:rPr>
      </w:pPr>
      <w:r>
        <w:rPr>
          <w:rFonts w:ascii="Times New Roman" w:hAnsi="Times New Roman" w:cs="Times New Roman"/>
          <w:sz w:val="28"/>
        </w:rPr>
        <w:t>На сколько больше видов рыб, чем земноводных (чем пресмыкающихся)?</w:t>
      </w:r>
    </w:p>
    <w:p w:rsidR="008C5D17" w:rsidRDefault="008C5D17" w:rsidP="00AF5A71">
      <w:pPr>
        <w:pStyle w:val="a4"/>
        <w:numPr>
          <w:ilvl w:val="0"/>
          <w:numId w:val="1"/>
        </w:numPr>
        <w:spacing w:after="0" w:line="25" w:lineRule="atLeast"/>
        <w:jc w:val="both"/>
        <w:rPr>
          <w:rFonts w:ascii="Times New Roman" w:hAnsi="Times New Roman" w:cs="Times New Roman"/>
          <w:sz w:val="28"/>
        </w:rPr>
      </w:pPr>
      <w:r>
        <w:rPr>
          <w:rFonts w:ascii="Times New Roman" w:hAnsi="Times New Roman" w:cs="Times New Roman"/>
          <w:sz w:val="28"/>
        </w:rPr>
        <w:t>Каких видов больше земноводных или пресмыкающихся? На сколько?</w:t>
      </w:r>
    </w:p>
    <w:p w:rsidR="008C5D17" w:rsidRDefault="008C5D17" w:rsidP="00AF5A71">
      <w:pPr>
        <w:pStyle w:val="a4"/>
        <w:numPr>
          <w:ilvl w:val="0"/>
          <w:numId w:val="1"/>
        </w:numPr>
        <w:spacing w:after="0" w:line="25" w:lineRule="atLeast"/>
        <w:jc w:val="both"/>
        <w:rPr>
          <w:rFonts w:ascii="Times New Roman" w:hAnsi="Times New Roman" w:cs="Times New Roman"/>
          <w:sz w:val="28"/>
        </w:rPr>
      </w:pPr>
      <w:r>
        <w:rPr>
          <w:rFonts w:ascii="Times New Roman" w:hAnsi="Times New Roman" w:cs="Times New Roman"/>
          <w:sz w:val="28"/>
        </w:rPr>
        <w:t>Запиши в порядке возрастания (уменьшения) виды.</w:t>
      </w:r>
    </w:p>
    <w:p w:rsidR="008C5D17" w:rsidRDefault="008C5D17" w:rsidP="00AF5A71">
      <w:pPr>
        <w:pStyle w:val="a4"/>
        <w:numPr>
          <w:ilvl w:val="0"/>
          <w:numId w:val="1"/>
        </w:numPr>
        <w:spacing w:after="0" w:line="25" w:lineRule="atLeast"/>
        <w:jc w:val="both"/>
        <w:rPr>
          <w:rFonts w:ascii="Times New Roman" w:hAnsi="Times New Roman" w:cs="Times New Roman"/>
          <w:sz w:val="28"/>
        </w:rPr>
      </w:pPr>
      <w:r>
        <w:rPr>
          <w:rFonts w:ascii="Times New Roman" w:hAnsi="Times New Roman" w:cs="Times New Roman"/>
          <w:sz w:val="28"/>
        </w:rPr>
        <w:lastRenderedPageBreak/>
        <w:t>Лесник сфотографировал 8 видов земноводных. Сколько видов земноводных ему ещё осталось сфотографировать?</w:t>
      </w:r>
    </w:p>
    <w:p w:rsidR="008C5D17" w:rsidRDefault="00E60E7E" w:rsidP="00AF5A71">
      <w:pPr>
        <w:pStyle w:val="a4"/>
        <w:numPr>
          <w:ilvl w:val="0"/>
          <w:numId w:val="1"/>
        </w:numPr>
        <w:spacing w:after="0" w:line="25" w:lineRule="atLeast"/>
        <w:jc w:val="both"/>
        <w:rPr>
          <w:rFonts w:ascii="Times New Roman" w:hAnsi="Times New Roman" w:cs="Times New Roman"/>
          <w:sz w:val="28"/>
        </w:rPr>
      </w:pPr>
      <w:r>
        <w:rPr>
          <w:rFonts w:ascii="Times New Roman" w:hAnsi="Times New Roman" w:cs="Times New Roman"/>
          <w:sz w:val="28"/>
        </w:rPr>
        <w:t>Лиза зарисовала 18 видов обитателей пущи. Из них 7 видов пресмыкающихся. Остальные виды – земноводных. Сколько видов земноводных зарисовала Лиза?</w:t>
      </w:r>
    </w:p>
    <w:p w:rsidR="00E60E7E" w:rsidRPr="008C5D17" w:rsidRDefault="00A75BAE" w:rsidP="00AF5A71">
      <w:pPr>
        <w:pStyle w:val="a4"/>
        <w:spacing w:after="0" w:line="25" w:lineRule="atLeast"/>
        <w:ind w:left="0" w:firstLine="708"/>
        <w:jc w:val="both"/>
        <w:rPr>
          <w:rFonts w:ascii="Times New Roman" w:hAnsi="Times New Roman" w:cs="Times New Roman"/>
          <w:sz w:val="28"/>
        </w:rPr>
      </w:pPr>
      <w:r>
        <w:rPr>
          <w:rFonts w:ascii="Times New Roman" w:hAnsi="Times New Roman" w:cs="Times New Roman"/>
          <w:sz w:val="28"/>
        </w:rPr>
        <w:t>Во втором классе предлагалась такая информация о пуще: «</w:t>
      </w:r>
      <w:r w:rsidR="00880C27">
        <w:rPr>
          <w:rFonts w:ascii="Times New Roman" w:hAnsi="Times New Roman" w:cs="Times New Roman"/>
          <w:sz w:val="28"/>
        </w:rPr>
        <w:t>По информации учёных в 2015 году в Беловежской пуще насчитывается 80 особей кабанов, 65 барсуков, 24 волка, 100 выдр, 17 рысей. Так же учёные с помощью фото ловушек узнали, что максимальное количество волков в стае было замечено 6 особей</w:t>
      </w:r>
      <w:r w:rsidR="00CF1E5F">
        <w:rPr>
          <w:rFonts w:ascii="Times New Roman" w:hAnsi="Times New Roman" w:cs="Times New Roman"/>
          <w:sz w:val="28"/>
        </w:rPr>
        <w:t>. В одной семье волков может родиться 8 волчат. Рождаются волчата раз в год</w:t>
      </w:r>
      <w:r>
        <w:rPr>
          <w:rFonts w:ascii="Times New Roman" w:hAnsi="Times New Roman" w:cs="Times New Roman"/>
          <w:sz w:val="28"/>
        </w:rPr>
        <w:t>»</w:t>
      </w:r>
      <w:r w:rsidR="00880C27">
        <w:rPr>
          <w:rFonts w:ascii="Times New Roman" w:hAnsi="Times New Roman" w:cs="Times New Roman"/>
          <w:sz w:val="28"/>
        </w:rPr>
        <w:t>.</w:t>
      </w:r>
    </w:p>
    <w:p w:rsidR="00F5722A" w:rsidRDefault="00084B05"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Учащиеся решали</w:t>
      </w:r>
      <w:r w:rsidR="00880C27">
        <w:rPr>
          <w:rFonts w:ascii="Times New Roman" w:hAnsi="Times New Roman" w:cs="Times New Roman"/>
          <w:sz w:val="28"/>
        </w:rPr>
        <w:t xml:space="preserve"> задачи с недостающими данными, пробелы которых они могли заполнить, пользуясь полученной информацией:</w:t>
      </w:r>
    </w:p>
    <w:p w:rsidR="00880C27" w:rsidRDefault="00880C27"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На сколько стай могут разбиться волки в пуще? Учитывая, что в каждой стае будет равное количество особей.</w:t>
      </w:r>
    </w:p>
    <w:p w:rsidR="00880C27"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 xml:space="preserve">В пуще 6 семейств волков. </w:t>
      </w:r>
      <w:r w:rsidR="00880C27">
        <w:rPr>
          <w:rFonts w:ascii="Times New Roman" w:hAnsi="Times New Roman" w:cs="Times New Roman"/>
          <w:sz w:val="28"/>
        </w:rPr>
        <w:t xml:space="preserve">  </w:t>
      </w:r>
      <w:r>
        <w:rPr>
          <w:rFonts w:ascii="Times New Roman" w:hAnsi="Times New Roman" w:cs="Times New Roman"/>
          <w:sz w:val="28"/>
        </w:rPr>
        <w:t>Сколько волчат может появится за год?</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На сколько больше кабанов в пуще, чем барсуков?</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В пуще 80 кабанов, а барсуков на 15 меньше. Сколько всего барсуков и кабанов обитает в пуще?</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Кого в пуще обитает больше из данных зверей? Сколько не хватает особей каждого вида до этого количества?</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 xml:space="preserve">В пуще обитают рыси и барсуки. 43 особи </w:t>
      </w:r>
      <w:r w:rsidR="002D7C7D">
        <w:rPr>
          <w:rFonts w:ascii="Times New Roman" w:hAnsi="Times New Roman" w:cs="Times New Roman"/>
          <w:sz w:val="28"/>
        </w:rPr>
        <w:t>данных</w:t>
      </w:r>
      <w:r>
        <w:rPr>
          <w:rFonts w:ascii="Times New Roman" w:hAnsi="Times New Roman" w:cs="Times New Roman"/>
          <w:sz w:val="28"/>
        </w:rPr>
        <w:t xml:space="preserve"> видов решили эмигрировать в Березинский заповедник. Сколько особей останется в пуще?</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 xml:space="preserve">В пуще обитают волки, рыси, </w:t>
      </w:r>
      <w:r w:rsidR="00B50EC3">
        <w:rPr>
          <w:rFonts w:ascii="Times New Roman" w:hAnsi="Times New Roman" w:cs="Times New Roman"/>
          <w:sz w:val="28"/>
        </w:rPr>
        <w:t>барсуки</w:t>
      </w:r>
      <w:r>
        <w:rPr>
          <w:rFonts w:ascii="Times New Roman" w:hAnsi="Times New Roman" w:cs="Times New Roman"/>
          <w:sz w:val="28"/>
        </w:rPr>
        <w:t>. Сколько всего особей?</w:t>
      </w:r>
    </w:p>
    <w:p w:rsidR="00CF1E5F" w:rsidRDefault="00CF1E5F" w:rsidP="00AF5A71">
      <w:pPr>
        <w:pStyle w:val="a4"/>
        <w:numPr>
          <w:ilvl w:val="0"/>
          <w:numId w:val="2"/>
        </w:numPr>
        <w:spacing w:after="0" w:line="25" w:lineRule="atLeast"/>
        <w:jc w:val="both"/>
        <w:rPr>
          <w:rFonts w:ascii="Times New Roman" w:hAnsi="Times New Roman" w:cs="Times New Roman"/>
          <w:sz w:val="28"/>
        </w:rPr>
      </w:pPr>
      <w:r>
        <w:rPr>
          <w:rFonts w:ascii="Times New Roman" w:hAnsi="Times New Roman" w:cs="Times New Roman"/>
          <w:sz w:val="28"/>
        </w:rPr>
        <w:t xml:space="preserve">В пуще были зафиксированы </w:t>
      </w:r>
      <w:r w:rsidR="00B50EC3">
        <w:rPr>
          <w:rFonts w:ascii="Times New Roman" w:hAnsi="Times New Roman" w:cs="Times New Roman"/>
          <w:sz w:val="28"/>
        </w:rPr>
        <w:t xml:space="preserve">енотовидная собака, волки и рыси. </w:t>
      </w:r>
      <w:r>
        <w:rPr>
          <w:rFonts w:ascii="Times New Roman" w:hAnsi="Times New Roman" w:cs="Times New Roman"/>
          <w:sz w:val="28"/>
        </w:rPr>
        <w:t xml:space="preserve"> </w:t>
      </w:r>
      <w:r w:rsidR="00B50EC3">
        <w:rPr>
          <w:rFonts w:ascii="Times New Roman" w:hAnsi="Times New Roman" w:cs="Times New Roman"/>
          <w:sz w:val="28"/>
        </w:rPr>
        <w:t>Всех особей было 61. Сколько особей енотовидной собаки зафиксировано в пуще?</w:t>
      </w:r>
    </w:p>
    <w:p w:rsidR="00B50EC3" w:rsidRDefault="00084B05" w:rsidP="002D7C7D">
      <w:pPr>
        <w:pStyle w:val="a4"/>
        <w:spacing w:after="0" w:line="25" w:lineRule="atLeast"/>
        <w:ind w:left="0" w:firstLine="708"/>
        <w:jc w:val="both"/>
        <w:rPr>
          <w:rFonts w:ascii="Times New Roman" w:hAnsi="Times New Roman" w:cs="Times New Roman"/>
          <w:sz w:val="28"/>
        </w:rPr>
      </w:pPr>
      <w:r>
        <w:rPr>
          <w:rFonts w:ascii="Times New Roman" w:hAnsi="Times New Roman" w:cs="Times New Roman"/>
          <w:sz w:val="28"/>
        </w:rPr>
        <w:t>В третьем классе при изучении задач на цену, количество, стоимость учащиеся, пользуясь данными из таблицы решают задачи:</w:t>
      </w:r>
    </w:p>
    <w:p w:rsidR="00084B05" w:rsidRDefault="00084B05" w:rsidP="00AF5A71">
      <w:pPr>
        <w:pStyle w:val="a4"/>
        <w:spacing w:after="0" w:line="25" w:lineRule="atLeast"/>
        <w:ind w:left="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9C84C46">
            <wp:extent cx="88392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14:anchorId="721D7C34">
            <wp:extent cx="951230" cy="628015"/>
            <wp:effectExtent l="0" t="0" r="127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628015"/>
                    </a:xfrm>
                    <a:prstGeom prst="rect">
                      <a:avLst/>
                    </a:prstGeom>
                    <a:noFill/>
                  </pic:spPr>
                </pic:pic>
              </a:graphicData>
            </a:graphic>
          </wp:inline>
        </w:drawing>
      </w:r>
      <w:r>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14:anchorId="702B7191">
            <wp:extent cx="694690" cy="694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r>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14:anchorId="6258792D">
            <wp:extent cx="713105" cy="713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r>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14:anchorId="3AB20DD3">
            <wp:extent cx="774065" cy="59753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597535"/>
                    </a:xfrm>
                    <a:prstGeom prst="rect">
                      <a:avLst/>
                    </a:prstGeom>
                    <a:noFill/>
                  </pic:spPr>
                </pic:pic>
              </a:graphicData>
            </a:graphic>
          </wp:inline>
        </w:drawing>
      </w:r>
    </w:p>
    <w:p w:rsidR="00084B05" w:rsidRPr="00880C27" w:rsidRDefault="00084B05" w:rsidP="00AF5A71">
      <w:pPr>
        <w:pStyle w:val="a4"/>
        <w:spacing w:after="0" w:line="25" w:lineRule="atLeast"/>
        <w:ind w:left="708"/>
        <w:jc w:val="both"/>
        <w:rPr>
          <w:rFonts w:ascii="Times New Roman" w:hAnsi="Times New Roman" w:cs="Times New Roman"/>
          <w:sz w:val="28"/>
        </w:rPr>
      </w:pPr>
      <w:r>
        <w:rPr>
          <w:rFonts w:ascii="Times New Roman" w:hAnsi="Times New Roman" w:cs="Times New Roman"/>
          <w:sz w:val="28"/>
        </w:rPr>
        <w:t xml:space="preserve">3 </w:t>
      </w:r>
      <w:proofErr w:type="spellStart"/>
      <w:r>
        <w:rPr>
          <w:rFonts w:ascii="Times New Roman" w:hAnsi="Times New Roman" w:cs="Times New Roman"/>
          <w:sz w:val="28"/>
        </w:rPr>
        <w:t>руб</w:t>
      </w:r>
      <w:proofErr w:type="spellEnd"/>
      <w:r>
        <w:rPr>
          <w:rFonts w:ascii="Times New Roman" w:hAnsi="Times New Roman" w:cs="Times New Roman"/>
          <w:sz w:val="28"/>
        </w:rPr>
        <w:t xml:space="preserve">                      21 </w:t>
      </w:r>
      <w:proofErr w:type="spellStart"/>
      <w:r>
        <w:rPr>
          <w:rFonts w:ascii="Times New Roman" w:hAnsi="Times New Roman" w:cs="Times New Roman"/>
          <w:sz w:val="28"/>
        </w:rPr>
        <w:t>руб</w:t>
      </w:r>
      <w:proofErr w:type="spellEnd"/>
      <w:r>
        <w:rPr>
          <w:rFonts w:ascii="Times New Roman" w:hAnsi="Times New Roman" w:cs="Times New Roman"/>
          <w:sz w:val="28"/>
        </w:rPr>
        <w:t xml:space="preserve">         9 </w:t>
      </w:r>
      <w:proofErr w:type="spellStart"/>
      <w:r>
        <w:rPr>
          <w:rFonts w:ascii="Times New Roman" w:hAnsi="Times New Roman" w:cs="Times New Roman"/>
          <w:sz w:val="28"/>
        </w:rPr>
        <w:t>руб</w:t>
      </w:r>
      <w:proofErr w:type="spellEnd"/>
      <w:r>
        <w:rPr>
          <w:rFonts w:ascii="Times New Roman" w:hAnsi="Times New Roman" w:cs="Times New Roman"/>
          <w:sz w:val="28"/>
        </w:rPr>
        <w:t xml:space="preserve">           2 </w:t>
      </w:r>
      <w:proofErr w:type="spellStart"/>
      <w:r>
        <w:rPr>
          <w:rFonts w:ascii="Times New Roman" w:hAnsi="Times New Roman" w:cs="Times New Roman"/>
          <w:sz w:val="28"/>
        </w:rPr>
        <w:t>руб</w:t>
      </w:r>
      <w:proofErr w:type="spellEnd"/>
      <w:r>
        <w:rPr>
          <w:rFonts w:ascii="Times New Roman" w:hAnsi="Times New Roman" w:cs="Times New Roman"/>
          <w:sz w:val="28"/>
        </w:rPr>
        <w:t xml:space="preserve">             4 </w:t>
      </w:r>
      <w:proofErr w:type="spellStart"/>
      <w:r>
        <w:rPr>
          <w:rFonts w:ascii="Times New Roman" w:hAnsi="Times New Roman" w:cs="Times New Roman"/>
          <w:sz w:val="28"/>
        </w:rPr>
        <w:t>руб</w:t>
      </w:r>
      <w:proofErr w:type="spellEnd"/>
      <w:r>
        <w:rPr>
          <w:rFonts w:ascii="Times New Roman" w:hAnsi="Times New Roman" w:cs="Times New Roman"/>
          <w:sz w:val="28"/>
        </w:rPr>
        <w:t xml:space="preserve">     </w:t>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 xml:space="preserve">На сколько рублей перец дороже помидоров? </w:t>
      </w:r>
      <w:r w:rsidRPr="002D7C7D">
        <w:rPr>
          <w:rFonts w:ascii="Times New Roman" w:hAnsi="Times New Roman" w:cs="Times New Roman"/>
          <w:sz w:val="28"/>
        </w:rPr>
        <w:tab/>
      </w:r>
      <w:r w:rsidRPr="002D7C7D">
        <w:rPr>
          <w:rFonts w:ascii="Times New Roman" w:hAnsi="Times New Roman" w:cs="Times New Roman"/>
          <w:sz w:val="28"/>
        </w:rPr>
        <w:tab/>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Во сколько раз огурцы дешевле помидоров?</w:t>
      </w:r>
      <w:r w:rsidRPr="002D7C7D">
        <w:rPr>
          <w:rFonts w:ascii="Times New Roman" w:hAnsi="Times New Roman" w:cs="Times New Roman"/>
          <w:sz w:val="28"/>
        </w:rPr>
        <w:tab/>
      </w:r>
      <w:r w:rsidRPr="002D7C7D">
        <w:rPr>
          <w:rFonts w:ascii="Times New Roman" w:hAnsi="Times New Roman" w:cs="Times New Roman"/>
          <w:sz w:val="28"/>
        </w:rPr>
        <w:tab/>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На сколько рублей яблоки дороже капусты?</w:t>
      </w:r>
      <w:r w:rsidRPr="002D7C7D">
        <w:rPr>
          <w:rFonts w:ascii="Times New Roman" w:hAnsi="Times New Roman" w:cs="Times New Roman"/>
          <w:sz w:val="28"/>
        </w:rPr>
        <w:tab/>
      </w:r>
      <w:r w:rsidRPr="002D7C7D">
        <w:rPr>
          <w:rFonts w:ascii="Times New Roman" w:hAnsi="Times New Roman" w:cs="Times New Roman"/>
          <w:sz w:val="28"/>
        </w:rPr>
        <w:tab/>
      </w:r>
      <w:r w:rsidRPr="002D7C7D">
        <w:rPr>
          <w:rFonts w:ascii="Times New Roman" w:hAnsi="Times New Roman" w:cs="Times New Roman"/>
          <w:sz w:val="28"/>
        </w:rPr>
        <w:tab/>
      </w:r>
      <w:r w:rsidRPr="002D7C7D">
        <w:rPr>
          <w:rFonts w:ascii="Times New Roman" w:hAnsi="Times New Roman" w:cs="Times New Roman"/>
          <w:sz w:val="28"/>
        </w:rPr>
        <w:tab/>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На сколько рублей помидоры дороже огурцов?</w:t>
      </w:r>
      <w:r w:rsidRPr="002D7C7D">
        <w:rPr>
          <w:rFonts w:ascii="Times New Roman" w:hAnsi="Times New Roman" w:cs="Times New Roman"/>
          <w:sz w:val="28"/>
        </w:rPr>
        <w:tab/>
      </w:r>
      <w:r w:rsidRPr="002D7C7D">
        <w:rPr>
          <w:rFonts w:ascii="Times New Roman" w:hAnsi="Times New Roman" w:cs="Times New Roman"/>
          <w:sz w:val="28"/>
        </w:rPr>
        <w:tab/>
      </w:r>
      <w:r w:rsidRPr="002D7C7D">
        <w:rPr>
          <w:rFonts w:ascii="Times New Roman" w:hAnsi="Times New Roman" w:cs="Times New Roman"/>
          <w:sz w:val="28"/>
        </w:rPr>
        <w:tab/>
      </w:r>
      <w:r w:rsidRPr="002D7C7D">
        <w:rPr>
          <w:rFonts w:ascii="Times New Roman" w:hAnsi="Times New Roman" w:cs="Times New Roman"/>
          <w:sz w:val="28"/>
        </w:rPr>
        <w:tab/>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 xml:space="preserve">Что дешевле перцев на 7 рублей? </w:t>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Что дороже огурцов в три раза?</w:t>
      </w:r>
    </w:p>
    <w:p w:rsidR="00084B05"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 xml:space="preserve">Сколько кг помидоров можно купить на 42 рубля? </w:t>
      </w:r>
    </w:p>
    <w:p w:rsidR="00A64728" w:rsidRPr="002D7C7D" w:rsidRDefault="00084B05"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t>На сколько дороже 4 кг яблок, чем 2 кг огурцов?</w:t>
      </w:r>
    </w:p>
    <w:p w:rsidR="00A64728" w:rsidRPr="002D7C7D" w:rsidRDefault="00A868FD" w:rsidP="002D7C7D">
      <w:pPr>
        <w:pStyle w:val="a4"/>
        <w:numPr>
          <w:ilvl w:val="0"/>
          <w:numId w:val="3"/>
        </w:numPr>
        <w:spacing w:after="0" w:line="25" w:lineRule="atLeast"/>
        <w:jc w:val="both"/>
        <w:rPr>
          <w:rFonts w:ascii="Times New Roman" w:hAnsi="Times New Roman" w:cs="Times New Roman"/>
          <w:sz w:val="28"/>
        </w:rPr>
      </w:pPr>
      <w:r w:rsidRPr="002D7C7D">
        <w:rPr>
          <w:rFonts w:ascii="Times New Roman" w:hAnsi="Times New Roman" w:cs="Times New Roman"/>
          <w:sz w:val="28"/>
        </w:rPr>
        <w:lastRenderedPageBreak/>
        <w:t>Сколько кг помидоров можно купить на 42 рубля? Сколько дадут сдачи, если у вас 50 рублей?</w:t>
      </w:r>
    </w:p>
    <w:p w:rsidR="00F838AA" w:rsidRDefault="00A868FD" w:rsidP="00AF5A71">
      <w:pPr>
        <w:spacing w:after="0" w:line="25" w:lineRule="atLeast"/>
        <w:jc w:val="both"/>
        <w:rPr>
          <w:rFonts w:ascii="Times New Roman" w:hAnsi="Times New Roman" w:cs="Times New Roman"/>
          <w:sz w:val="28"/>
        </w:rPr>
      </w:pPr>
      <w:r>
        <w:rPr>
          <w:rFonts w:ascii="Times New Roman" w:hAnsi="Times New Roman" w:cs="Times New Roman"/>
          <w:sz w:val="28"/>
        </w:rPr>
        <w:tab/>
        <w:t xml:space="preserve">В 4 классе при изучении задач на определение продолжительности событий </w:t>
      </w:r>
      <w:r w:rsidR="00F838AA">
        <w:rPr>
          <w:rFonts w:ascii="Times New Roman" w:hAnsi="Times New Roman" w:cs="Times New Roman"/>
          <w:sz w:val="28"/>
        </w:rPr>
        <w:t>использую задания, которы</w:t>
      </w:r>
      <w:r w:rsidR="00A036E6">
        <w:rPr>
          <w:rFonts w:ascii="Times New Roman" w:hAnsi="Times New Roman" w:cs="Times New Roman"/>
          <w:sz w:val="28"/>
        </w:rPr>
        <w:t>е</w:t>
      </w:r>
      <w:r w:rsidR="00F838AA">
        <w:rPr>
          <w:rFonts w:ascii="Times New Roman" w:hAnsi="Times New Roman" w:cs="Times New Roman"/>
          <w:sz w:val="28"/>
        </w:rPr>
        <w:t xml:space="preserve"> </w:t>
      </w:r>
      <w:r w:rsidR="00A036E6">
        <w:rPr>
          <w:rFonts w:ascii="Times New Roman" w:hAnsi="Times New Roman" w:cs="Times New Roman"/>
          <w:sz w:val="28"/>
        </w:rPr>
        <w:t>встречаются нам</w:t>
      </w:r>
      <w:r w:rsidR="00F838AA">
        <w:rPr>
          <w:rFonts w:ascii="Times New Roman" w:hAnsi="Times New Roman" w:cs="Times New Roman"/>
          <w:sz w:val="28"/>
        </w:rPr>
        <w:t xml:space="preserve"> в повседневной жизни: «</w:t>
      </w:r>
      <w:r w:rsidR="00F838AA" w:rsidRPr="00F838AA">
        <w:rPr>
          <w:rFonts w:ascii="Times New Roman" w:hAnsi="Times New Roman" w:cs="Times New Roman"/>
          <w:sz w:val="28"/>
        </w:rPr>
        <w:t>Алиса решила сходить в кино. Успеет ли она к началу сеанса</w:t>
      </w:r>
      <w:r w:rsidR="00F838AA">
        <w:rPr>
          <w:rFonts w:ascii="Times New Roman" w:hAnsi="Times New Roman" w:cs="Times New Roman"/>
          <w:sz w:val="28"/>
        </w:rPr>
        <w:t>, если он начинается в 16 часов ровно</w:t>
      </w:r>
      <w:r w:rsidR="00F838AA" w:rsidRPr="00F838AA">
        <w:rPr>
          <w:rFonts w:ascii="Times New Roman" w:hAnsi="Times New Roman" w:cs="Times New Roman"/>
          <w:sz w:val="28"/>
        </w:rPr>
        <w:t>? В 14</w:t>
      </w:r>
      <w:r w:rsidR="00A036E6">
        <w:rPr>
          <w:rFonts w:ascii="Times New Roman" w:hAnsi="Times New Roman" w:cs="Times New Roman"/>
          <w:sz w:val="28"/>
        </w:rPr>
        <w:t xml:space="preserve"> </w:t>
      </w:r>
      <w:r w:rsidR="00F838AA" w:rsidRPr="00F838AA">
        <w:rPr>
          <w:rFonts w:ascii="Times New Roman" w:hAnsi="Times New Roman" w:cs="Times New Roman"/>
          <w:sz w:val="28"/>
        </w:rPr>
        <w:t>ч 15 мин она села пообедать. Обедала она 6 мин</w:t>
      </w:r>
      <w:r w:rsidR="00F838AA">
        <w:rPr>
          <w:rFonts w:ascii="Times New Roman" w:hAnsi="Times New Roman" w:cs="Times New Roman"/>
          <w:sz w:val="28"/>
        </w:rPr>
        <w:t>ут</w:t>
      </w:r>
      <w:r w:rsidR="00F838AA" w:rsidRPr="00F838AA">
        <w:rPr>
          <w:rFonts w:ascii="Times New Roman" w:hAnsi="Times New Roman" w:cs="Times New Roman"/>
          <w:sz w:val="28"/>
        </w:rPr>
        <w:t>, потом 9</w:t>
      </w:r>
      <w:r w:rsidR="00A036E6">
        <w:rPr>
          <w:rFonts w:ascii="Times New Roman" w:hAnsi="Times New Roman" w:cs="Times New Roman"/>
          <w:sz w:val="28"/>
        </w:rPr>
        <w:t xml:space="preserve"> </w:t>
      </w:r>
      <w:r w:rsidR="00F838AA" w:rsidRPr="00F838AA">
        <w:rPr>
          <w:rFonts w:ascii="Times New Roman" w:hAnsi="Times New Roman" w:cs="Times New Roman"/>
          <w:sz w:val="28"/>
        </w:rPr>
        <w:t>мин</w:t>
      </w:r>
      <w:r w:rsidR="00F838AA">
        <w:rPr>
          <w:rFonts w:ascii="Times New Roman" w:hAnsi="Times New Roman" w:cs="Times New Roman"/>
          <w:sz w:val="28"/>
        </w:rPr>
        <w:t>ут</w:t>
      </w:r>
      <w:r w:rsidR="00F838AA" w:rsidRPr="00F838AA">
        <w:rPr>
          <w:rFonts w:ascii="Times New Roman" w:hAnsi="Times New Roman" w:cs="Times New Roman"/>
          <w:sz w:val="28"/>
        </w:rPr>
        <w:t xml:space="preserve"> мыла посуду. 12 мин</w:t>
      </w:r>
      <w:r w:rsidR="00F838AA">
        <w:rPr>
          <w:rFonts w:ascii="Times New Roman" w:hAnsi="Times New Roman" w:cs="Times New Roman"/>
          <w:sz w:val="28"/>
        </w:rPr>
        <w:t>ут</w:t>
      </w:r>
      <w:r w:rsidR="00F838AA" w:rsidRPr="00F838AA">
        <w:rPr>
          <w:rFonts w:ascii="Times New Roman" w:hAnsi="Times New Roman" w:cs="Times New Roman"/>
          <w:sz w:val="28"/>
        </w:rPr>
        <w:t xml:space="preserve"> она делала причёску. Потом ей позвонила подруга и она разговаривала с ней 20 мин</w:t>
      </w:r>
      <w:r w:rsidR="00F838AA">
        <w:rPr>
          <w:rFonts w:ascii="Times New Roman" w:hAnsi="Times New Roman" w:cs="Times New Roman"/>
          <w:sz w:val="28"/>
        </w:rPr>
        <w:t>ут</w:t>
      </w:r>
      <w:r w:rsidR="00F838AA" w:rsidRPr="00F838AA">
        <w:rPr>
          <w:rFonts w:ascii="Times New Roman" w:hAnsi="Times New Roman" w:cs="Times New Roman"/>
          <w:sz w:val="28"/>
        </w:rPr>
        <w:t>. От её дома до остановки 10 мин</w:t>
      </w:r>
      <w:r w:rsidR="00F838AA">
        <w:rPr>
          <w:rFonts w:ascii="Times New Roman" w:hAnsi="Times New Roman" w:cs="Times New Roman"/>
          <w:sz w:val="28"/>
        </w:rPr>
        <w:t>ут</w:t>
      </w:r>
      <w:r w:rsidR="00F838AA" w:rsidRPr="00F838AA">
        <w:rPr>
          <w:rFonts w:ascii="Times New Roman" w:hAnsi="Times New Roman" w:cs="Times New Roman"/>
          <w:sz w:val="28"/>
        </w:rPr>
        <w:t xml:space="preserve"> ходьбы, ехать на автобусе 27</w:t>
      </w:r>
      <w:r w:rsidR="00F838AA">
        <w:rPr>
          <w:rFonts w:ascii="Times New Roman" w:hAnsi="Times New Roman" w:cs="Times New Roman"/>
          <w:sz w:val="28"/>
        </w:rPr>
        <w:t xml:space="preserve"> </w:t>
      </w:r>
      <w:r w:rsidR="00F838AA" w:rsidRPr="00F838AA">
        <w:rPr>
          <w:rFonts w:ascii="Times New Roman" w:hAnsi="Times New Roman" w:cs="Times New Roman"/>
          <w:sz w:val="28"/>
        </w:rPr>
        <w:t>мин</w:t>
      </w:r>
      <w:r w:rsidR="00F838AA">
        <w:rPr>
          <w:rFonts w:ascii="Times New Roman" w:hAnsi="Times New Roman" w:cs="Times New Roman"/>
          <w:sz w:val="28"/>
        </w:rPr>
        <w:t>ут</w:t>
      </w:r>
      <w:r w:rsidR="00F838AA" w:rsidRPr="00F838AA">
        <w:rPr>
          <w:rFonts w:ascii="Times New Roman" w:hAnsi="Times New Roman" w:cs="Times New Roman"/>
          <w:sz w:val="28"/>
        </w:rPr>
        <w:t>. От автобусной остановки до кинотеатра 13 мин</w:t>
      </w:r>
      <w:r w:rsidR="00F838AA">
        <w:rPr>
          <w:rFonts w:ascii="Times New Roman" w:hAnsi="Times New Roman" w:cs="Times New Roman"/>
          <w:sz w:val="28"/>
        </w:rPr>
        <w:t>ут</w:t>
      </w:r>
      <w:r w:rsidR="00F838AA" w:rsidRPr="00F838AA">
        <w:rPr>
          <w:rFonts w:ascii="Times New Roman" w:hAnsi="Times New Roman" w:cs="Times New Roman"/>
          <w:sz w:val="28"/>
        </w:rPr>
        <w:t xml:space="preserve"> ходьбы</w:t>
      </w:r>
      <w:r w:rsidR="00F838AA">
        <w:rPr>
          <w:rFonts w:ascii="Times New Roman" w:hAnsi="Times New Roman" w:cs="Times New Roman"/>
          <w:sz w:val="28"/>
        </w:rPr>
        <w:t>»</w:t>
      </w:r>
      <w:r w:rsidR="00F838AA" w:rsidRPr="00F838AA">
        <w:rPr>
          <w:rFonts w:ascii="Times New Roman" w:hAnsi="Times New Roman" w:cs="Times New Roman"/>
          <w:sz w:val="28"/>
        </w:rPr>
        <w:t>.</w:t>
      </w:r>
    </w:p>
    <w:p w:rsidR="00F838AA" w:rsidRDefault="00F838AA" w:rsidP="00AF5A71">
      <w:pPr>
        <w:spacing w:after="0" w:line="25" w:lineRule="atLeast"/>
        <w:jc w:val="both"/>
        <w:rPr>
          <w:rFonts w:ascii="Times New Roman" w:hAnsi="Times New Roman" w:cs="Times New Roman"/>
          <w:sz w:val="28"/>
        </w:rPr>
      </w:pPr>
      <w:r>
        <w:rPr>
          <w:rFonts w:ascii="Times New Roman" w:hAnsi="Times New Roman" w:cs="Times New Roman"/>
          <w:sz w:val="28"/>
        </w:rPr>
        <w:tab/>
        <w:t xml:space="preserve">При систематическом использовании данных заданий у учащихся </w:t>
      </w:r>
      <w:r w:rsidR="0053406B">
        <w:rPr>
          <w:rFonts w:ascii="Times New Roman" w:hAnsi="Times New Roman" w:cs="Times New Roman"/>
          <w:sz w:val="28"/>
        </w:rPr>
        <w:t>умение выделять главное в тексте задачи выросло до 70%, умение устанавливать смысловые связи сформировалось до 55%, умение планировать и обосновывать действия стало составлять 60%, умение анализировать текст задачи стал</w:t>
      </w:r>
      <w:r w:rsidR="00A036E6">
        <w:rPr>
          <w:rFonts w:ascii="Times New Roman" w:hAnsi="Times New Roman" w:cs="Times New Roman"/>
          <w:sz w:val="28"/>
        </w:rPr>
        <w:t>о</w:t>
      </w:r>
      <w:r w:rsidR="0053406B">
        <w:rPr>
          <w:rFonts w:ascii="Times New Roman" w:hAnsi="Times New Roman" w:cs="Times New Roman"/>
          <w:sz w:val="28"/>
        </w:rPr>
        <w:t xml:space="preserve"> 70%, уровень мотивации учебной деятельности повысился до 85%.</w:t>
      </w:r>
    </w:p>
    <w:p w:rsidR="006B45DF" w:rsidRPr="006B45DF" w:rsidRDefault="006B45DF" w:rsidP="00AF5A71">
      <w:pPr>
        <w:spacing w:after="0" w:line="25" w:lineRule="atLeast"/>
        <w:jc w:val="both"/>
        <w:rPr>
          <w:rFonts w:ascii="Times New Roman" w:hAnsi="Times New Roman" w:cs="Times New Roman"/>
          <w:sz w:val="28"/>
        </w:rPr>
      </w:pPr>
      <w:r>
        <w:rPr>
          <w:rFonts w:ascii="Times New Roman" w:hAnsi="Times New Roman" w:cs="Times New Roman"/>
          <w:sz w:val="28"/>
        </w:rPr>
        <w:tab/>
        <w:t>Тем не менее, данные задания нацелены на учащихся с хорошо сформированным навыком чтения. Остальным будет сложно вычленять из текста необходимую информацию.</w:t>
      </w:r>
      <w:r w:rsidRPr="006B45DF">
        <w:rPr>
          <w:rFonts w:ascii="Times New Roman" w:hAnsi="Times New Roman" w:cs="Times New Roman"/>
          <w:sz w:val="28"/>
        </w:rPr>
        <w:t xml:space="preserve"> </w:t>
      </w:r>
    </w:p>
    <w:p w:rsidR="006B45DF" w:rsidRPr="006B45DF" w:rsidRDefault="006B45DF" w:rsidP="00AF5A71">
      <w:pPr>
        <w:spacing w:after="0" w:line="25" w:lineRule="atLeast"/>
        <w:jc w:val="both"/>
        <w:rPr>
          <w:rFonts w:ascii="Times New Roman" w:hAnsi="Times New Roman" w:cs="Times New Roman"/>
          <w:sz w:val="28"/>
        </w:rPr>
      </w:pPr>
      <w:r w:rsidRPr="006B45DF">
        <w:rPr>
          <w:rFonts w:ascii="Times New Roman" w:hAnsi="Times New Roman" w:cs="Times New Roman"/>
          <w:sz w:val="28"/>
        </w:rPr>
        <w:t xml:space="preserve">          Таким образом, я полагаю, что данные задания будут эффективным дополнением к учебнику, поскольку они соответствуют учебной программе. Задания можно использовать на каждом этапе урока, что позволяет делать уроки более эффективными и насыщенными. </w:t>
      </w:r>
    </w:p>
    <w:p w:rsidR="006B45DF" w:rsidRDefault="006B45DF" w:rsidP="00AF5A71">
      <w:pPr>
        <w:spacing w:after="0" w:line="25" w:lineRule="atLeast"/>
        <w:ind w:firstLine="708"/>
        <w:jc w:val="both"/>
        <w:rPr>
          <w:rFonts w:ascii="Times New Roman" w:hAnsi="Times New Roman" w:cs="Times New Roman"/>
          <w:sz w:val="28"/>
        </w:rPr>
      </w:pPr>
      <w:r w:rsidRPr="006B45DF">
        <w:rPr>
          <w:rFonts w:ascii="Times New Roman" w:hAnsi="Times New Roman" w:cs="Times New Roman"/>
          <w:sz w:val="28"/>
        </w:rPr>
        <w:t xml:space="preserve">Для педагогов данные задания окажут ощутимую помощь в организации работы на уроке, будут способствовать </w:t>
      </w:r>
      <w:r>
        <w:rPr>
          <w:rFonts w:ascii="Times New Roman" w:hAnsi="Times New Roman" w:cs="Times New Roman"/>
          <w:sz w:val="28"/>
        </w:rPr>
        <w:t>формированию</w:t>
      </w:r>
      <w:r w:rsidRPr="006B45DF">
        <w:rPr>
          <w:rFonts w:ascii="Times New Roman" w:hAnsi="Times New Roman" w:cs="Times New Roman"/>
          <w:sz w:val="28"/>
        </w:rPr>
        <w:t xml:space="preserve"> у учащихся </w:t>
      </w:r>
      <w:r>
        <w:rPr>
          <w:rFonts w:ascii="Times New Roman" w:hAnsi="Times New Roman" w:cs="Times New Roman"/>
          <w:sz w:val="28"/>
        </w:rPr>
        <w:t>навыка решение текстовых задач</w:t>
      </w:r>
      <w:r w:rsidRPr="006B45DF">
        <w:rPr>
          <w:rFonts w:ascii="Times New Roman" w:hAnsi="Times New Roman" w:cs="Times New Roman"/>
          <w:sz w:val="28"/>
        </w:rPr>
        <w:t>, повышению мотивации к учёбе. Данный материал обеспечит более качественную подготовку учителя к уроку.</w:t>
      </w:r>
    </w:p>
    <w:p w:rsidR="00DD1ED0" w:rsidRDefault="00DD1ED0" w:rsidP="00AF5A71">
      <w:pPr>
        <w:spacing w:after="0" w:line="25" w:lineRule="atLeast"/>
        <w:ind w:firstLine="708"/>
        <w:jc w:val="both"/>
        <w:rPr>
          <w:rFonts w:ascii="Times New Roman" w:hAnsi="Times New Roman" w:cs="Times New Roman"/>
          <w:sz w:val="28"/>
        </w:rPr>
      </w:pPr>
      <w:r>
        <w:rPr>
          <w:rFonts w:ascii="Times New Roman" w:hAnsi="Times New Roman" w:cs="Times New Roman"/>
          <w:sz w:val="28"/>
        </w:rPr>
        <w:t>Литература:</w:t>
      </w:r>
    </w:p>
    <w:p w:rsidR="00DD1ED0" w:rsidRDefault="00C424CE" w:rsidP="00DD1ED0">
      <w:pPr>
        <w:pStyle w:val="a4"/>
        <w:numPr>
          <w:ilvl w:val="0"/>
          <w:numId w:val="4"/>
        </w:numPr>
        <w:spacing w:after="0" w:line="25" w:lineRule="atLeast"/>
        <w:jc w:val="both"/>
        <w:rPr>
          <w:rFonts w:ascii="Times New Roman" w:hAnsi="Times New Roman" w:cs="Times New Roman"/>
          <w:sz w:val="28"/>
        </w:rPr>
      </w:pPr>
      <w:r>
        <w:rPr>
          <w:rFonts w:ascii="Times New Roman" w:hAnsi="Times New Roman" w:cs="Times New Roman"/>
          <w:sz w:val="28"/>
        </w:rPr>
        <w:t xml:space="preserve">Сущность и структура цифровой компетентности младших школьников / Ю. </w:t>
      </w:r>
      <w:proofErr w:type="spellStart"/>
      <w:r>
        <w:rPr>
          <w:rFonts w:ascii="Times New Roman" w:hAnsi="Times New Roman" w:cs="Times New Roman"/>
          <w:sz w:val="28"/>
        </w:rPr>
        <w:t>В.Талай</w:t>
      </w:r>
      <w:proofErr w:type="spellEnd"/>
      <w:r>
        <w:rPr>
          <w:rFonts w:ascii="Times New Roman" w:hAnsi="Times New Roman" w:cs="Times New Roman"/>
          <w:sz w:val="28"/>
        </w:rPr>
        <w:t xml:space="preserve"> // </w:t>
      </w:r>
      <w:proofErr w:type="spellStart"/>
      <w:r>
        <w:rPr>
          <w:rFonts w:ascii="Times New Roman" w:hAnsi="Times New Roman" w:cs="Times New Roman"/>
          <w:sz w:val="28"/>
        </w:rPr>
        <w:t>Пачатковае</w:t>
      </w:r>
      <w:proofErr w:type="spellEnd"/>
      <w:r>
        <w:rPr>
          <w:rFonts w:ascii="Times New Roman" w:hAnsi="Times New Roman" w:cs="Times New Roman"/>
          <w:sz w:val="28"/>
        </w:rPr>
        <w:t xml:space="preserve"> </w:t>
      </w:r>
      <w:proofErr w:type="spellStart"/>
      <w:r>
        <w:rPr>
          <w:rFonts w:ascii="Times New Roman" w:hAnsi="Times New Roman" w:cs="Times New Roman"/>
          <w:sz w:val="28"/>
        </w:rPr>
        <w:t>навучанне</w:t>
      </w:r>
      <w:proofErr w:type="spellEnd"/>
      <w:r>
        <w:rPr>
          <w:rFonts w:ascii="Times New Roman" w:hAnsi="Times New Roman" w:cs="Times New Roman"/>
          <w:sz w:val="28"/>
        </w:rPr>
        <w:t>. – 2020. - №11. – С.7 – 13.</w:t>
      </w:r>
    </w:p>
    <w:p w:rsidR="00C424CE" w:rsidRPr="00C424CE" w:rsidRDefault="00C424CE" w:rsidP="00C424CE">
      <w:pPr>
        <w:pStyle w:val="a4"/>
        <w:numPr>
          <w:ilvl w:val="0"/>
          <w:numId w:val="4"/>
        </w:numPr>
        <w:rPr>
          <w:rFonts w:ascii="Times New Roman" w:hAnsi="Times New Roman" w:cs="Times New Roman"/>
          <w:sz w:val="28"/>
        </w:rPr>
      </w:pPr>
      <w:r w:rsidRPr="00C424CE">
        <w:rPr>
          <w:rFonts w:ascii="Times New Roman" w:hAnsi="Times New Roman" w:cs="Times New Roman"/>
          <w:sz w:val="28"/>
        </w:rPr>
        <w:t xml:space="preserve">Общие вопросы методики работы над текстовыми задачами / </w:t>
      </w:r>
      <w:r w:rsidR="00382AB3">
        <w:rPr>
          <w:rFonts w:ascii="Times New Roman" w:hAnsi="Times New Roman" w:cs="Times New Roman"/>
          <w:sz w:val="28"/>
        </w:rPr>
        <w:t xml:space="preserve">М. А. </w:t>
      </w:r>
      <w:proofErr w:type="spellStart"/>
      <w:r w:rsidR="00382AB3">
        <w:rPr>
          <w:rFonts w:ascii="Times New Roman" w:hAnsi="Times New Roman" w:cs="Times New Roman"/>
          <w:sz w:val="28"/>
        </w:rPr>
        <w:t>Бантова</w:t>
      </w:r>
      <w:proofErr w:type="spellEnd"/>
      <w:r w:rsidR="00382AB3" w:rsidRPr="00C424CE">
        <w:rPr>
          <w:rFonts w:ascii="Times New Roman" w:hAnsi="Times New Roman" w:cs="Times New Roman"/>
          <w:sz w:val="28"/>
        </w:rPr>
        <w:t xml:space="preserve"> </w:t>
      </w:r>
      <w:r w:rsidRPr="00C424CE">
        <w:rPr>
          <w:rFonts w:ascii="Times New Roman" w:hAnsi="Times New Roman" w:cs="Times New Roman"/>
          <w:sz w:val="28"/>
        </w:rPr>
        <w:t>[Электронный ресурс]. – Режим доступа:</w:t>
      </w:r>
      <w:r w:rsidRPr="00C424CE">
        <w:t xml:space="preserve"> </w:t>
      </w:r>
      <w:hyperlink r:id="rId10" w:history="1">
        <w:r w:rsidRPr="00C424CE">
          <w:rPr>
            <w:rStyle w:val="a3"/>
            <w:rFonts w:ascii="Times New Roman" w:hAnsi="Times New Roman" w:cs="Times New Roman"/>
            <w:color w:val="auto"/>
            <w:sz w:val="28"/>
          </w:rPr>
          <w:t>https://pspu.ru/upload/others/Tema_3._Obshhije_voprosy_metodiki_raboty_nado_tekstovymi_zadachami.PDF</w:t>
        </w:r>
      </w:hyperlink>
      <w:r w:rsidRPr="00C424CE">
        <w:rPr>
          <w:rFonts w:ascii="Times New Roman" w:hAnsi="Times New Roman" w:cs="Times New Roman"/>
          <w:sz w:val="28"/>
        </w:rPr>
        <w:t xml:space="preserve">. </w:t>
      </w:r>
      <w:r>
        <w:rPr>
          <w:rFonts w:ascii="Times New Roman" w:hAnsi="Times New Roman" w:cs="Times New Roman"/>
          <w:sz w:val="28"/>
        </w:rPr>
        <w:t>– Дата доступа 13.09.2021.</w:t>
      </w:r>
    </w:p>
    <w:p w:rsidR="00C424CE" w:rsidRPr="00C424CE" w:rsidRDefault="00C424CE" w:rsidP="00382AB3">
      <w:pPr>
        <w:pStyle w:val="a4"/>
        <w:spacing w:after="0" w:line="25" w:lineRule="atLeast"/>
        <w:ind w:left="1068"/>
        <w:jc w:val="both"/>
        <w:rPr>
          <w:rFonts w:ascii="Times New Roman" w:hAnsi="Times New Roman" w:cs="Times New Roman"/>
          <w:sz w:val="28"/>
        </w:rPr>
      </w:pPr>
      <w:bookmarkStart w:id="0" w:name="_GoBack"/>
      <w:bookmarkEnd w:id="0"/>
    </w:p>
    <w:p w:rsidR="006B45DF" w:rsidRPr="006B45DF" w:rsidRDefault="006B45DF" w:rsidP="00AF5A71">
      <w:pPr>
        <w:spacing w:after="0" w:line="25" w:lineRule="atLeast"/>
        <w:ind w:firstLine="708"/>
        <w:jc w:val="both"/>
        <w:rPr>
          <w:rFonts w:ascii="Times New Roman" w:hAnsi="Times New Roman" w:cs="Times New Roman"/>
          <w:sz w:val="28"/>
        </w:rPr>
      </w:pPr>
    </w:p>
    <w:sectPr w:rsidR="006B45DF" w:rsidRPr="006B45DF" w:rsidSect="00AF5A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1B3"/>
    <w:multiLevelType w:val="hybridMultilevel"/>
    <w:tmpl w:val="A81E2F60"/>
    <w:lvl w:ilvl="0" w:tplc="09963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2D7C80"/>
    <w:multiLevelType w:val="hybridMultilevel"/>
    <w:tmpl w:val="7A905206"/>
    <w:lvl w:ilvl="0" w:tplc="9BE41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EBC4D1F"/>
    <w:multiLevelType w:val="hybridMultilevel"/>
    <w:tmpl w:val="D99CE8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A30B1"/>
    <w:multiLevelType w:val="hybridMultilevel"/>
    <w:tmpl w:val="16949636"/>
    <w:lvl w:ilvl="0" w:tplc="69101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E1"/>
    <w:rsid w:val="00084B05"/>
    <w:rsid w:val="002469F2"/>
    <w:rsid w:val="00263C56"/>
    <w:rsid w:val="002D7C7D"/>
    <w:rsid w:val="00350930"/>
    <w:rsid w:val="00382AB3"/>
    <w:rsid w:val="003D0AE1"/>
    <w:rsid w:val="00447D5D"/>
    <w:rsid w:val="00500715"/>
    <w:rsid w:val="0053406B"/>
    <w:rsid w:val="006B45DF"/>
    <w:rsid w:val="007B4221"/>
    <w:rsid w:val="00880C27"/>
    <w:rsid w:val="008C5D17"/>
    <w:rsid w:val="009C1722"/>
    <w:rsid w:val="009E5D59"/>
    <w:rsid w:val="00A036E6"/>
    <w:rsid w:val="00A64728"/>
    <w:rsid w:val="00A75BAE"/>
    <w:rsid w:val="00A868FD"/>
    <w:rsid w:val="00AE4B2A"/>
    <w:rsid w:val="00AF5A71"/>
    <w:rsid w:val="00B50EC3"/>
    <w:rsid w:val="00C424CE"/>
    <w:rsid w:val="00CF1E5F"/>
    <w:rsid w:val="00DD1ED0"/>
    <w:rsid w:val="00E60E7E"/>
    <w:rsid w:val="00F345E4"/>
    <w:rsid w:val="00F5722A"/>
    <w:rsid w:val="00F8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DC0E"/>
  <w15:chartTrackingRefBased/>
  <w15:docId w15:val="{BAE2115C-F5FB-43DC-910C-2781A1C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D17"/>
    <w:rPr>
      <w:color w:val="0563C1" w:themeColor="hyperlink"/>
      <w:u w:val="single"/>
    </w:rPr>
  </w:style>
  <w:style w:type="paragraph" w:styleId="a4">
    <w:name w:val="List Paragraph"/>
    <w:basedOn w:val="a"/>
    <w:uiPriority w:val="34"/>
    <w:qFormat/>
    <w:rsid w:val="008C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333">
      <w:bodyDiv w:val="1"/>
      <w:marLeft w:val="0"/>
      <w:marRight w:val="0"/>
      <w:marTop w:val="0"/>
      <w:marBottom w:val="0"/>
      <w:divBdr>
        <w:top w:val="none" w:sz="0" w:space="0" w:color="auto"/>
        <w:left w:val="none" w:sz="0" w:space="0" w:color="auto"/>
        <w:bottom w:val="none" w:sz="0" w:space="0" w:color="auto"/>
        <w:right w:val="none" w:sz="0" w:space="0" w:color="auto"/>
      </w:divBdr>
    </w:div>
    <w:div w:id="17306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spu.ru/upload/others/Tema_3._Obshhije_voprosy_metodiki_raboty_nado_tekstovymi_zadachami.PDF"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2021-10-11T15:36:00Z</dcterms:created>
  <dcterms:modified xsi:type="dcterms:W3CDTF">2021-10-11T15:36:00Z</dcterms:modified>
</cp:coreProperties>
</file>